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BC" w:rsidRPr="004F5FD6" w:rsidRDefault="00F164BC" w:rsidP="00F164BC">
      <w:pPr>
        <w:spacing w:after="0" w:line="240" w:lineRule="auto"/>
        <w:jc w:val="center"/>
        <w:rPr>
          <w:rFonts w:ascii="Times New Roman" w:hAnsi="Times New Roman" w:cs="Times New Roman"/>
          <w:sz w:val="28"/>
          <w:szCs w:val="28"/>
          <w:lang w:eastAsia="en-US"/>
        </w:rPr>
      </w:pPr>
      <w:bookmarkStart w:id="0" w:name="_GoBack"/>
      <w:bookmarkEnd w:id="0"/>
      <w:r w:rsidRPr="004F5FD6">
        <w:rPr>
          <w:rFonts w:ascii="Times New Roman" w:hAnsi="Times New Roman" w:cs="Times New Roman"/>
          <w:noProof/>
          <w:sz w:val="28"/>
          <w:szCs w:val="28"/>
        </w:rPr>
        <w:drawing>
          <wp:inline distT="0" distB="0" distL="0" distR="0">
            <wp:extent cx="571500" cy="609600"/>
            <wp:effectExtent l="19050" t="0" r="0" b="0"/>
            <wp:docPr id="2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F164BC" w:rsidRPr="004F5FD6" w:rsidRDefault="00F164BC" w:rsidP="00F164BC">
      <w:pPr>
        <w:spacing w:after="0" w:line="240" w:lineRule="auto"/>
        <w:jc w:val="center"/>
        <w:rPr>
          <w:rFonts w:ascii="Times New Roman" w:hAnsi="Times New Roman" w:cs="Times New Roman"/>
          <w:sz w:val="28"/>
          <w:szCs w:val="28"/>
          <w:lang w:eastAsia="en-US"/>
        </w:rPr>
      </w:pPr>
    </w:p>
    <w:p w:rsidR="00F164BC" w:rsidRPr="004F5FD6" w:rsidRDefault="00F164BC" w:rsidP="00F164BC">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СОВЕТ ДЕПУТАТОВ</w:t>
      </w:r>
    </w:p>
    <w:p w:rsidR="00F164BC" w:rsidRPr="004F5FD6" w:rsidRDefault="00F164BC" w:rsidP="00F164BC">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МУНИЦИПАЛЬНОГО ОБРАЗОВАНИЯ</w:t>
      </w:r>
    </w:p>
    <w:p w:rsidR="00F164BC" w:rsidRPr="004F5FD6" w:rsidRDefault="00F164BC" w:rsidP="00F164BC">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ВАСИЛЬЕВСКИЙ СЕЛЬСОВЕТ</w:t>
      </w:r>
    </w:p>
    <w:p w:rsidR="00F164BC" w:rsidRPr="004F5FD6" w:rsidRDefault="00F164BC" w:rsidP="00F164BC">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САРАКТАШСКОГО РАЙОНА</w:t>
      </w:r>
    </w:p>
    <w:p w:rsidR="00F164BC" w:rsidRPr="004F5FD6" w:rsidRDefault="00F164BC" w:rsidP="00F164BC">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ОРЕНБУРГСКОЙ ОБЛАСТИ</w:t>
      </w:r>
    </w:p>
    <w:p w:rsidR="00F164BC" w:rsidRPr="004F5FD6" w:rsidRDefault="00F164BC" w:rsidP="00F164BC">
      <w:pPr>
        <w:shd w:val="clear" w:color="auto" w:fill="FFFFFF"/>
        <w:spacing w:after="0" w:line="240" w:lineRule="auto"/>
        <w:jc w:val="center"/>
        <w:rPr>
          <w:rFonts w:ascii="Times New Roman" w:eastAsia="Times New Roman" w:hAnsi="Times New Roman" w:cs="Times New Roman"/>
          <w:b/>
          <w:sz w:val="28"/>
          <w:szCs w:val="28"/>
        </w:rPr>
      </w:pPr>
      <w:r w:rsidRPr="004F5FD6">
        <w:rPr>
          <w:rFonts w:ascii="Times New Roman" w:eastAsia="Times New Roman" w:hAnsi="Times New Roman" w:cs="Times New Roman"/>
          <w:b/>
          <w:sz w:val="28"/>
          <w:szCs w:val="28"/>
        </w:rPr>
        <w:t>ЧЕТВЕРТЫЙ СОЗЫВ</w:t>
      </w:r>
    </w:p>
    <w:p w:rsidR="00F164BC" w:rsidRPr="004F5FD6" w:rsidRDefault="00F164BC" w:rsidP="00F164BC">
      <w:pPr>
        <w:spacing w:after="0" w:line="240" w:lineRule="auto"/>
        <w:jc w:val="center"/>
        <w:rPr>
          <w:rFonts w:ascii="Times New Roman" w:eastAsia="Times New Roman" w:hAnsi="Times New Roman" w:cs="Times New Roman"/>
          <w:sz w:val="28"/>
          <w:szCs w:val="28"/>
        </w:rPr>
      </w:pPr>
    </w:p>
    <w:p w:rsidR="00F164BC" w:rsidRPr="004F5FD6" w:rsidRDefault="00F164BC" w:rsidP="00F164B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Очередного шестнадцатого</w:t>
      </w:r>
      <w:r w:rsidRPr="004F5FD6">
        <w:rPr>
          <w:rFonts w:ascii="Times New Roman" w:eastAsia="Times New Roman" w:hAnsi="Times New Roman" w:cs="Times New Roman"/>
          <w:sz w:val="28"/>
          <w:szCs w:val="28"/>
        </w:rPr>
        <w:t xml:space="preserve"> заседания Совета депутатов                                              Васильевского сельсовета четвертого  созыва</w:t>
      </w:r>
    </w:p>
    <w:p w:rsidR="00F164BC" w:rsidRPr="004F5FD6" w:rsidRDefault="00F164BC" w:rsidP="00F164BC">
      <w:pPr>
        <w:spacing w:after="0" w:line="240" w:lineRule="auto"/>
        <w:jc w:val="center"/>
        <w:rPr>
          <w:rFonts w:ascii="Times New Roman" w:eastAsia="Times New Roman" w:hAnsi="Times New Roman" w:cs="Times New Roman"/>
          <w:sz w:val="28"/>
          <w:szCs w:val="28"/>
        </w:rPr>
      </w:pPr>
    </w:p>
    <w:p w:rsidR="00F164BC" w:rsidRPr="004F5FD6" w:rsidRDefault="00F164BC" w:rsidP="00F164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proofErr w:type="gramStart"/>
      <w:r>
        <w:rPr>
          <w:rFonts w:ascii="Times New Roman" w:eastAsia="Times New Roman" w:hAnsi="Times New Roman" w:cs="Times New Roman"/>
          <w:sz w:val="28"/>
          <w:szCs w:val="28"/>
        </w:rPr>
        <w:t xml:space="preserve">сентября </w:t>
      </w:r>
      <w:r w:rsidRPr="004F5FD6">
        <w:rPr>
          <w:rFonts w:ascii="Times New Roman" w:eastAsia="Times New Roman" w:hAnsi="Times New Roman" w:cs="Times New Roman"/>
          <w:sz w:val="28"/>
          <w:szCs w:val="28"/>
        </w:rPr>
        <w:t xml:space="preserve"> 2022</w:t>
      </w:r>
      <w:proofErr w:type="gramEnd"/>
      <w:r w:rsidRPr="004F5FD6">
        <w:rPr>
          <w:rFonts w:ascii="Times New Roman" w:eastAsia="Times New Roman" w:hAnsi="Times New Roman" w:cs="Times New Roman"/>
          <w:sz w:val="28"/>
          <w:szCs w:val="28"/>
        </w:rPr>
        <w:t xml:space="preserve">                         с. Васильевка                    </w:t>
      </w:r>
      <w:r>
        <w:rPr>
          <w:rFonts w:ascii="Times New Roman" w:eastAsia="Times New Roman" w:hAnsi="Times New Roman" w:cs="Times New Roman"/>
          <w:sz w:val="28"/>
          <w:szCs w:val="28"/>
        </w:rPr>
        <w:t xml:space="preserve">                   № 82</w:t>
      </w:r>
    </w:p>
    <w:p w:rsidR="00F164BC" w:rsidRPr="004F5FD6"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ind w:right="-6"/>
        <w:rPr>
          <w:rFonts w:ascii="Times New Roman" w:eastAsia="Times New Roman" w:hAnsi="Times New Roman" w:cs="Times New Roman"/>
          <w:sz w:val="28"/>
          <w:szCs w:val="28"/>
        </w:rPr>
      </w:pPr>
    </w:p>
    <w:p w:rsidR="00F164BC" w:rsidRPr="00776D94" w:rsidRDefault="00F164BC" w:rsidP="00F164BC">
      <w:pPr>
        <w:spacing w:before="120" w:after="120" w:line="240" w:lineRule="auto"/>
        <w:ind w:firstLine="708"/>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Об утверждении проекта решения Совета депутатов Васильевского сельсовета «О внесении изменений и дополнений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порядка учёта предложений и участия граждан в обсуждении проекта муниципального правового акта о внесении изменений и дополнений </w:t>
      </w:r>
      <w:proofErr w:type="gramStart"/>
      <w:r w:rsidRPr="00776D94">
        <w:rPr>
          <w:rFonts w:ascii="Times New Roman" w:eastAsia="Times New Roman" w:hAnsi="Times New Roman" w:cs="Times New Roman"/>
          <w:sz w:val="28"/>
          <w:szCs w:val="28"/>
        </w:rPr>
        <w:t>в  Устав</w:t>
      </w:r>
      <w:proofErr w:type="gramEnd"/>
      <w:r w:rsidRPr="00776D94">
        <w:rPr>
          <w:rFonts w:ascii="Times New Roman" w:eastAsia="Times New Roman" w:hAnsi="Times New Roman" w:cs="Times New Roman"/>
          <w:sz w:val="28"/>
          <w:szCs w:val="28"/>
        </w:rPr>
        <w:t xml:space="preserve">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и проведения публичных слушаний по проекту решения.</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В целях приведения Устава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Васильевского сельсовета, </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Совет депутатов Васильевского сельсовета РЕШИЛ:</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1. Утвердить проект решения Совета депутатов Васильевского сельсовета «О внесении изменений и дополнений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согласно приложению № 1 к настоящему решению.</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2.  Утвердить порядок учета предложений и участия граждан в обсуждении проекта решения Совета депутатов Васильевского сельсовета «О внесении изменений и дополнений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согласно приложению № 2 к настоящему решению.</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lastRenderedPageBreak/>
        <w:t xml:space="preserve">3. Провести публичное слушание по проекту решения Совета депутатов Васильевского сельсовета «О внесении изменений и дополнений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5 октября 2022 года в 18-00 часов в здании </w:t>
      </w:r>
      <w:r w:rsidRPr="00776D94">
        <w:rPr>
          <w:rFonts w:ascii="Times New Roman" w:eastAsia="Times New Roman" w:hAnsi="Times New Roman" w:cs="Times New Roman"/>
          <w:sz w:val="28"/>
          <w:szCs w:val="28"/>
          <w:highlight w:val="yellow"/>
          <w:u w:val="single"/>
        </w:rPr>
        <w:t xml:space="preserve"> </w:t>
      </w:r>
      <w:r w:rsidRPr="00776D94">
        <w:rPr>
          <w:rFonts w:ascii="Times New Roman" w:eastAsia="Times New Roman" w:hAnsi="Times New Roman" w:cs="Times New Roman"/>
          <w:sz w:val="28"/>
          <w:szCs w:val="28"/>
        </w:rPr>
        <w:t xml:space="preserve">Дома культуры села Васильевка: Оренбургская область, </w:t>
      </w:r>
      <w:proofErr w:type="spellStart"/>
      <w:r w:rsidRPr="00776D94">
        <w:rPr>
          <w:rFonts w:ascii="Times New Roman" w:eastAsia="Times New Roman" w:hAnsi="Times New Roman" w:cs="Times New Roman"/>
          <w:sz w:val="28"/>
          <w:szCs w:val="28"/>
        </w:rPr>
        <w:t>Саракташский</w:t>
      </w:r>
      <w:proofErr w:type="spellEnd"/>
      <w:r w:rsidRPr="00776D94">
        <w:rPr>
          <w:rFonts w:ascii="Times New Roman" w:eastAsia="Times New Roman" w:hAnsi="Times New Roman" w:cs="Times New Roman"/>
          <w:sz w:val="28"/>
          <w:szCs w:val="28"/>
        </w:rPr>
        <w:t xml:space="preserve"> район, село Васильевка, ул. Школьная, 3.</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4. Определить местом сбора предложений и замечаний всех заинтересованных лиц по проекту в здании администрации Оренбургская область, </w:t>
      </w:r>
      <w:proofErr w:type="spellStart"/>
      <w:r w:rsidRPr="00776D94">
        <w:rPr>
          <w:rFonts w:ascii="Times New Roman" w:eastAsia="Times New Roman" w:hAnsi="Times New Roman" w:cs="Times New Roman"/>
          <w:sz w:val="28"/>
          <w:szCs w:val="28"/>
        </w:rPr>
        <w:t>Саракташский</w:t>
      </w:r>
      <w:proofErr w:type="spellEnd"/>
      <w:r w:rsidRPr="00776D94">
        <w:rPr>
          <w:rFonts w:ascii="Times New Roman" w:eastAsia="Times New Roman" w:hAnsi="Times New Roman" w:cs="Times New Roman"/>
          <w:sz w:val="28"/>
          <w:szCs w:val="28"/>
        </w:rPr>
        <w:t xml:space="preserve"> район, село Васильевка, ул. Школьная, 3 кабинет главы администрации и установить срок подачи замечаний и предложений по 4 октября 2022 года.</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5. Создать рабочую группу по подготовке и проведению публичных слушаний по проекту решения Совета депутатов Васильевского сельсовета «О внесении изменений и дополнений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утвердить ее состав согласно приложению № 3.</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6. Назначить лицом, ответственным за сбор и обобщение предложений и замечаний населения по проекту изменений и дополнений </w:t>
      </w:r>
      <w:proofErr w:type="gramStart"/>
      <w:r w:rsidRPr="00776D94">
        <w:rPr>
          <w:rFonts w:ascii="Times New Roman" w:eastAsia="Times New Roman" w:hAnsi="Times New Roman" w:cs="Times New Roman"/>
          <w:sz w:val="28"/>
          <w:szCs w:val="28"/>
        </w:rPr>
        <w:t>в  Устав</w:t>
      </w:r>
      <w:proofErr w:type="gramEnd"/>
      <w:r w:rsidRPr="00776D94">
        <w:rPr>
          <w:rFonts w:ascii="Times New Roman" w:eastAsia="Times New Roman" w:hAnsi="Times New Roman" w:cs="Times New Roman"/>
          <w:sz w:val="28"/>
          <w:szCs w:val="28"/>
        </w:rPr>
        <w:t xml:space="preserve">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и проекту Решения Совета депутатов Васильевского сельсовета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«О внесении изменений и дополнений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Адушкину Любовь Петровну.</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7. Результаты проведенных публичных слушаний обнародовать и  разместить на официальном сайте Васильевского сельсовета.</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8.  Настоящее решение вступает в силу со дня его подписания, подлежит обнародованию и размещению на официальном сайте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в сети интернет.</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9. Контроль за исполнением настоящего решения возложить на постоянную комиссию Совет депутатов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сельсовет по мандатным вопросам (Клюшникова А.А.</w:t>
      </w:r>
      <w:proofErr w:type="gramStart"/>
      <w:r w:rsidRPr="00776D94">
        <w:rPr>
          <w:rFonts w:ascii="Times New Roman" w:eastAsia="Times New Roman" w:hAnsi="Times New Roman" w:cs="Times New Roman"/>
          <w:sz w:val="28"/>
          <w:szCs w:val="28"/>
        </w:rPr>
        <w:t>) .</w:t>
      </w:r>
      <w:proofErr w:type="gramEnd"/>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tabs>
          <w:tab w:val="left" w:pos="2940"/>
        </w:tabs>
        <w:spacing w:after="0" w:line="240" w:lineRule="auto"/>
        <w:jc w:val="both"/>
        <w:rPr>
          <w:rFonts w:ascii="Times New Roman" w:hAnsi="Times New Roman"/>
          <w:sz w:val="28"/>
          <w:szCs w:val="28"/>
        </w:rPr>
      </w:pPr>
    </w:p>
    <w:p w:rsidR="00F164BC" w:rsidRDefault="00F164BC" w:rsidP="00F164BC">
      <w:pPr>
        <w:tabs>
          <w:tab w:val="left" w:pos="2940"/>
        </w:tabs>
        <w:spacing w:after="0" w:line="240" w:lineRule="auto"/>
        <w:jc w:val="both"/>
        <w:rPr>
          <w:rFonts w:ascii="Times New Roman" w:hAnsi="Times New Roman"/>
          <w:sz w:val="28"/>
          <w:szCs w:val="28"/>
        </w:rPr>
      </w:pPr>
      <w:r>
        <w:rPr>
          <w:rFonts w:ascii="Times New Roman" w:hAnsi="Times New Roman"/>
          <w:sz w:val="28"/>
          <w:szCs w:val="28"/>
        </w:rPr>
        <w:t>Зам. председателя Совета депутатов                                   Н.А. Коновалова</w:t>
      </w: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Разослано: постоянной комиссии, Управлению Министерства юстиции по Оренбургской области, прокуратуре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места для обнародования, официальный сайт МО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сельсовет.</w:t>
      </w:r>
    </w:p>
    <w:p w:rsidR="00F164BC" w:rsidRPr="00776D94" w:rsidRDefault="00F164BC" w:rsidP="00F164BC">
      <w:pPr>
        <w:spacing w:after="0" w:line="240" w:lineRule="auto"/>
        <w:jc w:val="right"/>
        <w:rPr>
          <w:rFonts w:ascii="Times New Roman" w:eastAsia="Times New Roman" w:hAnsi="Times New Roman" w:cs="Calibri"/>
          <w:sz w:val="28"/>
          <w:szCs w:val="16"/>
        </w:rPr>
      </w:pPr>
    </w:p>
    <w:p w:rsidR="00F164BC" w:rsidRDefault="00F164BC" w:rsidP="00F164BC">
      <w:pPr>
        <w:spacing w:after="0" w:line="240" w:lineRule="auto"/>
        <w:jc w:val="right"/>
        <w:rPr>
          <w:rFonts w:ascii="Times New Roman" w:eastAsia="Times New Roman" w:hAnsi="Times New Roman" w:cs="Calibri"/>
          <w:sz w:val="28"/>
          <w:szCs w:val="16"/>
        </w:rPr>
      </w:pPr>
    </w:p>
    <w:p w:rsidR="00F164BC" w:rsidRDefault="00F164BC" w:rsidP="00F164BC">
      <w:pPr>
        <w:spacing w:after="0" w:line="240" w:lineRule="auto"/>
        <w:jc w:val="right"/>
        <w:rPr>
          <w:rFonts w:ascii="Times New Roman" w:eastAsia="Times New Roman" w:hAnsi="Times New Roman" w:cs="Calibri"/>
          <w:sz w:val="28"/>
          <w:szCs w:val="16"/>
        </w:rPr>
      </w:pPr>
    </w:p>
    <w:p w:rsidR="00F164BC" w:rsidRDefault="00F164BC" w:rsidP="00F164BC">
      <w:pPr>
        <w:spacing w:after="0" w:line="240" w:lineRule="auto"/>
        <w:jc w:val="right"/>
        <w:rPr>
          <w:rFonts w:ascii="Times New Roman" w:eastAsia="Times New Roman" w:hAnsi="Times New Roman" w:cs="Calibri"/>
          <w:sz w:val="28"/>
          <w:szCs w:val="16"/>
        </w:rPr>
      </w:pPr>
    </w:p>
    <w:p w:rsidR="00F164BC" w:rsidRDefault="00F164BC" w:rsidP="00F164BC">
      <w:pPr>
        <w:spacing w:after="0" w:line="240" w:lineRule="auto"/>
        <w:jc w:val="right"/>
        <w:rPr>
          <w:rFonts w:ascii="Times New Roman" w:eastAsia="Times New Roman" w:hAnsi="Times New Roman" w:cs="Calibri"/>
          <w:sz w:val="28"/>
          <w:szCs w:val="16"/>
        </w:rPr>
      </w:pPr>
    </w:p>
    <w:p w:rsidR="00F164BC" w:rsidRDefault="00F164BC" w:rsidP="00F164BC">
      <w:pPr>
        <w:spacing w:after="0" w:line="240" w:lineRule="auto"/>
        <w:jc w:val="right"/>
        <w:rPr>
          <w:rFonts w:ascii="Times New Roman" w:eastAsia="Times New Roman" w:hAnsi="Times New Roman" w:cs="Calibri"/>
          <w:sz w:val="28"/>
          <w:szCs w:val="16"/>
        </w:rPr>
      </w:pPr>
    </w:p>
    <w:p w:rsidR="00F164BC" w:rsidRDefault="00F164BC" w:rsidP="00F164BC">
      <w:pPr>
        <w:spacing w:after="0" w:line="240" w:lineRule="auto"/>
        <w:jc w:val="right"/>
        <w:rPr>
          <w:rFonts w:ascii="Times New Roman" w:eastAsia="Times New Roman" w:hAnsi="Times New Roman" w:cs="Calibri"/>
          <w:sz w:val="28"/>
          <w:szCs w:val="16"/>
        </w:rPr>
      </w:pPr>
    </w:p>
    <w:p w:rsidR="00F164BC" w:rsidRDefault="00F164BC" w:rsidP="00F164BC">
      <w:pPr>
        <w:spacing w:after="0" w:line="240" w:lineRule="auto"/>
        <w:jc w:val="right"/>
        <w:rPr>
          <w:rFonts w:ascii="Times New Roman" w:eastAsia="Times New Roman" w:hAnsi="Times New Roman" w:cs="Calibri"/>
          <w:sz w:val="28"/>
          <w:szCs w:val="16"/>
        </w:rPr>
      </w:pPr>
    </w:p>
    <w:p w:rsidR="00F164BC" w:rsidRPr="00776D94" w:rsidRDefault="00F164BC" w:rsidP="00F164BC">
      <w:pPr>
        <w:spacing w:after="0" w:line="240" w:lineRule="auto"/>
        <w:jc w:val="right"/>
        <w:rPr>
          <w:rFonts w:ascii="Times New Roman" w:eastAsia="Times New Roman" w:hAnsi="Times New Roman" w:cs="Calibri"/>
          <w:sz w:val="28"/>
          <w:szCs w:val="16"/>
        </w:rPr>
      </w:pPr>
      <w:r w:rsidRPr="00776D94">
        <w:rPr>
          <w:rFonts w:ascii="Times New Roman" w:eastAsia="Times New Roman" w:hAnsi="Times New Roman" w:cs="Calibri"/>
          <w:sz w:val="28"/>
          <w:szCs w:val="16"/>
        </w:rPr>
        <w:t xml:space="preserve">Приложение № 1 </w:t>
      </w:r>
    </w:p>
    <w:p w:rsidR="00F164BC" w:rsidRPr="00776D94" w:rsidRDefault="00F164BC" w:rsidP="00F164BC">
      <w:pPr>
        <w:spacing w:after="0" w:line="240" w:lineRule="auto"/>
        <w:jc w:val="right"/>
        <w:rPr>
          <w:rFonts w:ascii="Times New Roman" w:eastAsia="Times New Roman" w:hAnsi="Times New Roman" w:cs="Calibri"/>
          <w:sz w:val="28"/>
          <w:szCs w:val="16"/>
        </w:rPr>
      </w:pPr>
      <w:r w:rsidRPr="00776D94">
        <w:rPr>
          <w:rFonts w:ascii="Times New Roman" w:eastAsia="Times New Roman" w:hAnsi="Times New Roman" w:cs="Calibri"/>
          <w:sz w:val="28"/>
          <w:szCs w:val="16"/>
        </w:rPr>
        <w:t>к решению Совета депутатов</w:t>
      </w:r>
    </w:p>
    <w:p w:rsidR="00F164BC" w:rsidRPr="00776D94" w:rsidRDefault="00F164BC" w:rsidP="00F164BC">
      <w:pPr>
        <w:spacing w:after="0" w:line="240" w:lineRule="auto"/>
        <w:jc w:val="right"/>
        <w:rPr>
          <w:rFonts w:ascii="Times New Roman" w:eastAsia="Times New Roman" w:hAnsi="Times New Roman" w:cs="Calibri"/>
          <w:sz w:val="28"/>
          <w:szCs w:val="16"/>
        </w:rPr>
      </w:pPr>
      <w:r w:rsidRPr="00776D94">
        <w:rPr>
          <w:rFonts w:ascii="Times New Roman" w:eastAsia="Times New Roman" w:hAnsi="Times New Roman" w:cs="Calibri"/>
          <w:sz w:val="28"/>
          <w:szCs w:val="16"/>
        </w:rPr>
        <w:t>Васильевского  сельсовета</w:t>
      </w:r>
    </w:p>
    <w:p w:rsidR="00F164BC" w:rsidRPr="00776D94" w:rsidRDefault="00F164BC" w:rsidP="00F164BC">
      <w:pPr>
        <w:spacing w:after="0" w:line="240" w:lineRule="auto"/>
        <w:jc w:val="right"/>
        <w:rPr>
          <w:rFonts w:ascii="Times New Roman" w:eastAsia="Times New Roman" w:hAnsi="Times New Roman" w:cs="Calibri"/>
          <w:sz w:val="28"/>
          <w:szCs w:val="16"/>
        </w:rPr>
      </w:pPr>
      <w:r w:rsidRPr="00776D94">
        <w:rPr>
          <w:rFonts w:ascii="Times New Roman" w:eastAsia="Times New Roman" w:hAnsi="Times New Roman" w:cs="Calibri"/>
          <w:sz w:val="28"/>
          <w:szCs w:val="16"/>
        </w:rPr>
        <w:t xml:space="preserve"> </w:t>
      </w:r>
      <w:proofErr w:type="spellStart"/>
      <w:r w:rsidRPr="00776D94">
        <w:rPr>
          <w:rFonts w:ascii="Times New Roman" w:eastAsia="Times New Roman" w:hAnsi="Times New Roman" w:cs="Calibri"/>
          <w:sz w:val="28"/>
          <w:szCs w:val="16"/>
        </w:rPr>
        <w:t>Саракташского</w:t>
      </w:r>
      <w:proofErr w:type="spellEnd"/>
      <w:r w:rsidRPr="00776D94">
        <w:rPr>
          <w:rFonts w:ascii="Times New Roman" w:eastAsia="Times New Roman" w:hAnsi="Times New Roman" w:cs="Calibri"/>
          <w:sz w:val="28"/>
          <w:szCs w:val="16"/>
        </w:rPr>
        <w:t xml:space="preserve"> района </w:t>
      </w:r>
    </w:p>
    <w:p w:rsidR="00F164BC" w:rsidRPr="00776D94" w:rsidRDefault="00F164BC" w:rsidP="00F164BC">
      <w:pPr>
        <w:spacing w:after="0" w:line="240" w:lineRule="auto"/>
        <w:jc w:val="right"/>
        <w:rPr>
          <w:rFonts w:ascii="Times New Roman" w:eastAsia="Times New Roman" w:hAnsi="Times New Roman" w:cs="Calibri"/>
          <w:sz w:val="28"/>
          <w:szCs w:val="16"/>
        </w:rPr>
      </w:pPr>
      <w:r w:rsidRPr="00776D94">
        <w:rPr>
          <w:rFonts w:ascii="Times New Roman" w:eastAsia="Times New Roman" w:hAnsi="Times New Roman" w:cs="Calibri"/>
          <w:sz w:val="28"/>
          <w:szCs w:val="16"/>
        </w:rPr>
        <w:t xml:space="preserve">Оренбургской области </w:t>
      </w:r>
    </w:p>
    <w:p w:rsidR="00F164BC" w:rsidRPr="00776D94" w:rsidRDefault="00F164BC" w:rsidP="00F164BC">
      <w:pPr>
        <w:spacing w:after="0" w:line="240" w:lineRule="auto"/>
        <w:jc w:val="right"/>
        <w:rPr>
          <w:rFonts w:ascii="Times New Roman" w:eastAsia="Times New Roman" w:hAnsi="Times New Roman" w:cs="Calibri"/>
          <w:b/>
          <w:sz w:val="32"/>
          <w:szCs w:val="16"/>
          <w:u w:val="single"/>
        </w:rPr>
      </w:pPr>
      <w:r w:rsidRPr="00776D94">
        <w:rPr>
          <w:rFonts w:ascii="Times New Roman" w:eastAsia="Times New Roman" w:hAnsi="Times New Roman" w:cs="Calibri"/>
          <w:sz w:val="28"/>
          <w:szCs w:val="16"/>
        </w:rPr>
        <w:t xml:space="preserve">от  </w:t>
      </w:r>
      <w:r>
        <w:rPr>
          <w:rFonts w:ascii="Times New Roman" w:eastAsia="Times New Roman" w:hAnsi="Times New Roman" w:cs="Calibri"/>
          <w:sz w:val="28"/>
          <w:szCs w:val="16"/>
        </w:rPr>
        <w:t>23</w:t>
      </w:r>
      <w:r w:rsidRPr="00776D94">
        <w:rPr>
          <w:rFonts w:ascii="Times New Roman" w:eastAsia="Times New Roman" w:hAnsi="Times New Roman" w:cs="Calibri"/>
          <w:sz w:val="28"/>
          <w:szCs w:val="16"/>
        </w:rPr>
        <w:t>.09.2022   №</w:t>
      </w:r>
      <w:r>
        <w:rPr>
          <w:rFonts w:ascii="Times New Roman" w:eastAsia="Times New Roman" w:hAnsi="Times New Roman" w:cs="Calibri"/>
          <w:sz w:val="28"/>
          <w:szCs w:val="16"/>
        </w:rPr>
        <w:t xml:space="preserve"> 82</w:t>
      </w:r>
      <w:r w:rsidRPr="00776D94">
        <w:rPr>
          <w:rFonts w:ascii="Times New Roman" w:eastAsia="Times New Roman" w:hAnsi="Times New Roman" w:cs="Calibri"/>
          <w:sz w:val="28"/>
          <w:szCs w:val="16"/>
        </w:rPr>
        <w:t xml:space="preserve"> </w:t>
      </w:r>
    </w:p>
    <w:p w:rsidR="00F164BC" w:rsidRPr="00776D94" w:rsidRDefault="00F164BC" w:rsidP="00F164BC">
      <w:pPr>
        <w:spacing w:after="0" w:line="240" w:lineRule="auto"/>
        <w:jc w:val="right"/>
        <w:rPr>
          <w:rFonts w:ascii="Times New Roman" w:eastAsia="Times New Roman" w:hAnsi="Times New Roman" w:cs="Calibri"/>
          <w:b/>
          <w:sz w:val="32"/>
          <w:szCs w:val="16"/>
          <w:u w:val="single"/>
        </w:rPr>
      </w:pPr>
    </w:p>
    <w:p w:rsidR="00F164BC" w:rsidRPr="00776D94" w:rsidRDefault="00F164BC" w:rsidP="00F164BC">
      <w:pPr>
        <w:spacing w:after="0" w:line="240" w:lineRule="auto"/>
        <w:jc w:val="right"/>
        <w:rPr>
          <w:rFonts w:ascii="Times New Roman" w:eastAsia="Times New Roman" w:hAnsi="Times New Roman" w:cs="Calibri"/>
          <w:b/>
          <w:sz w:val="32"/>
          <w:szCs w:val="16"/>
          <w:u w:val="single"/>
        </w:rPr>
      </w:pPr>
    </w:p>
    <w:p w:rsidR="00F164BC" w:rsidRPr="00776D94" w:rsidRDefault="00F164BC" w:rsidP="00F164BC">
      <w:pPr>
        <w:spacing w:after="0" w:line="240" w:lineRule="auto"/>
        <w:jc w:val="right"/>
        <w:rPr>
          <w:rFonts w:ascii="Times New Roman" w:eastAsia="Times New Roman" w:hAnsi="Times New Roman" w:cs="Calibri"/>
          <w:b/>
          <w:sz w:val="32"/>
          <w:szCs w:val="16"/>
          <w:u w:val="single"/>
        </w:rPr>
      </w:pPr>
      <w:r w:rsidRPr="00776D94">
        <w:rPr>
          <w:rFonts w:ascii="Times New Roman" w:eastAsia="Times New Roman" w:hAnsi="Times New Roman" w:cs="Calibri"/>
          <w:b/>
          <w:sz w:val="32"/>
          <w:szCs w:val="16"/>
          <w:u w:val="single"/>
        </w:rPr>
        <w:t>Проект</w:t>
      </w:r>
    </w:p>
    <w:p w:rsidR="00F164BC" w:rsidRPr="00776D94" w:rsidRDefault="00F164BC" w:rsidP="00F164BC">
      <w:pPr>
        <w:spacing w:after="0" w:line="240" w:lineRule="auto"/>
        <w:rPr>
          <w:rFonts w:ascii="Times New Roman" w:eastAsia="Times New Roman" w:hAnsi="Times New Roman" w:cs="Calibri"/>
          <w:sz w:val="16"/>
          <w:szCs w:val="16"/>
        </w:rPr>
      </w:pPr>
    </w:p>
    <w:tbl>
      <w:tblPr>
        <w:tblW w:w="9791" w:type="dxa"/>
        <w:tblBorders>
          <w:insideH w:val="single" w:sz="4" w:space="0" w:color="auto"/>
        </w:tblBorders>
        <w:tblLook w:val="01E0" w:firstRow="1" w:lastRow="1" w:firstColumn="1" w:lastColumn="1" w:noHBand="0" w:noVBand="0"/>
      </w:tblPr>
      <w:tblGrid>
        <w:gridCol w:w="3106"/>
        <w:gridCol w:w="3106"/>
        <w:gridCol w:w="3579"/>
      </w:tblGrid>
      <w:tr w:rsidR="00F164BC" w:rsidRPr="00776D94" w:rsidTr="00046674">
        <w:trPr>
          <w:trHeight w:val="973"/>
        </w:trPr>
        <w:tc>
          <w:tcPr>
            <w:tcW w:w="3106" w:type="dxa"/>
          </w:tcPr>
          <w:p w:rsidR="00F164BC" w:rsidRPr="00776D94" w:rsidRDefault="00F164BC" w:rsidP="00046674">
            <w:pPr>
              <w:widowControl w:val="0"/>
              <w:autoSpaceDE w:val="0"/>
              <w:autoSpaceDN w:val="0"/>
              <w:adjustRightInd w:val="0"/>
              <w:ind w:right="-142"/>
              <w:rPr>
                <w:rFonts w:ascii="Calibri" w:eastAsia="Calibri" w:hAnsi="Calibri" w:cs="Times New Roman"/>
                <w:b/>
                <w:sz w:val="28"/>
                <w:szCs w:val="28"/>
                <w:lang w:eastAsia="en-US"/>
              </w:rPr>
            </w:pPr>
          </w:p>
        </w:tc>
        <w:tc>
          <w:tcPr>
            <w:tcW w:w="3106" w:type="dxa"/>
            <w:hideMark/>
          </w:tcPr>
          <w:p w:rsidR="00F164BC" w:rsidRPr="00776D94" w:rsidRDefault="00F164BC" w:rsidP="00046674">
            <w:pPr>
              <w:widowControl w:val="0"/>
              <w:autoSpaceDE w:val="0"/>
              <w:autoSpaceDN w:val="0"/>
              <w:adjustRightInd w:val="0"/>
              <w:ind w:right="-142"/>
              <w:jc w:val="center"/>
              <w:rPr>
                <w:rFonts w:ascii="Calibri" w:eastAsia="Calibri" w:hAnsi="Calibri" w:cs="Times New Roman"/>
                <w:b/>
                <w:sz w:val="28"/>
                <w:szCs w:val="28"/>
                <w:lang w:eastAsia="en-US"/>
              </w:rPr>
            </w:pPr>
            <w:r w:rsidRPr="00776D94">
              <w:rPr>
                <w:rFonts w:ascii="Times New Roman" w:eastAsia="Times New Roman" w:hAnsi="Times New Roman" w:cs="Times New Roman"/>
                <w:b/>
                <w:caps/>
                <w:noProof/>
                <w:sz w:val="32"/>
                <w:szCs w:val="32"/>
              </w:rPr>
              <w:drawing>
                <wp:inline distT="0" distB="0" distL="0" distR="0">
                  <wp:extent cx="508800" cy="541060"/>
                  <wp:effectExtent l="0" t="0" r="5715" b="0"/>
                  <wp:docPr id="24" name="Рисунок 2"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508235" cy="540459"/>
                          </a:xfrm>
                          <a:prstGeom prst="rect">
                            <a:avLst/>
                          </a:prstGeom>
                          <a:noFill/>
                          <a:ln w="9525">
                            <a:noFill/>
                            <a:miter lim="800000"/>
                            <a:headEnd/>
                            <a:tailEnd/>
                          </a:ln>
                        </pic:spPr>
                      </pic:pic>
                    </a:graphicData>
                  </a:graphic>
                </wp:inline>
              </w:drawing>
            </w:r>
          </w:p>
        </w:tc>
        <w:tc>
          <w:tcPr>
            <w:tcW w:w="3579" w:type="dxa"/>
            <w:hideMark/>
          </w:tcPr>
          <w:p w:rsidR="00F164BC" w:rsidRPr="00776D94" w:rsidRDefault="00F164BC" w:rsidP="00046674">
            <w:pPr>
              <w:spacing w:after="0" w:line="240" w:lineRule="auto"/>
              <w:rPr>
                <w:rFonts w:ascii="Times New Roman" w:eastAsia="Times New Roman" w:hAnsi="Times New Roman" w:cs="Times New Roman"/>
                <w:sz w:val="20"/>
                <w:szCs w:val="20"/>
              </w:rPr>
            </w:pPr>
          </w:p>
        </w:tc>
      </w:tr>
    </w:tbl>
    <w:p w:rsidR="00F164BC" w:rsidRPr="00776D94" w:rsidRDefault="00F164BC" w:rsidP="00F164BC">
      <w:pPr>
        <w:spacing w:after="0" w:line="240" w:lineRule="auto"/>
        <w:rPr>
          <w:rFonts w:ascii="Times New Roman" w:eastAsia="Times New Roman" w:hAnsi="Times New Roman" w:cs="Calibri"/>
          <w:sz w:val="16"/>
          <w:szCs w:val="16"/>
        </w:rPr>
      </w:pPr>
    </w:p>
    <w:p w:rsidR="00F164BC" w:rsidRPr="00776D94" w:rsidRDefault="00F164BC" w:rsidP="00F164BC">
      <w:pPr>
        <w:spacing w:after="0" w:line="240" w:lineRule="auto"/>
        <w:jc w:val="center"/>
        <w:rPr>
          <w:rFonts w:ascii="Times New Roman" w:eastAsia="Times New Roman" w:hAnsi="Times New Roman" w:cs="Calibri"/>
          <w:b/>
          <w:sz w:val="28"/>
          <w:szCs w:val="28"/>
        </w:rPr>
      </w:pPr>
      <w:r w:rsidRPr="00776D94">
        <w:rPr>
          <w:rFonts w:ascii="Times New Roman" w:eastAsia="Times New Roman" w:hAnsi="Times New Roman" w:cs="Calibri"/>
          <w:b/>
          <w:sz w:val="28"/>
          <w:szCs w:val="28"/>
        </w:rPr>
        <w:t>СОВЕТ ДЕПУТАТОВ МУНИЦИПАЛЬНОГО ОБРАЗОВАНИЯ</w:t>
      </w:r>
    </w:p>
    <w:p w:rsidR="00F164BC" w:rsidRPr="00776D94" w:rsidRDefault="00F164BC" w:rsidP="00F164BC">
      <w:pPr>
        <w:spacing w:after="0" w:line="240" w:lineRule="auto"/>
        <w:jc w:val="center"/>
        <w:rPr>
          <w:rFonts w:ascii="Times New Roman" w:eastAsia="Times New Roman" w:hAnsi="Times New Roman" w:cs="Calibri"/>
          <w:b/>
          <w:sz w:val="28"/>
          <w:szCs w:val="28"/>
        </w:rPr>
      </w:pPr>
      <w:r w:rsidRPr="00776D94">
        <w:rPr>
          <w:rFonts w:ascii="Times New Roman" w:eastAsia="Times New Roman" w:hAnsi="Times New Roman" w:cs="Times New Roman"/>
          <w:b/>
          <w:caps/>
          <w:sz w:val="28"/>
          <w:szCs w:val="28"/>
        </w:rPr>
        <w:t>ВАСИЛЬЕВСКИЙ</w:t>
      </w:r>
      <w:r w:rsidRPr="00776D94">
        <w:rPr>
          <w:rFonts w:ascii="Times New Roman" w:eastAsia="Times New Roman" w:hAnsi="Times New Roman" w:cs="Calibri"/>
          <w:b/>
          <w:sz w:val="28"/>
          <w:szCs w:val="28"/>
        </w:rPr>
        <w:t>СЕЛЬСОВЕТ САРАКТАШСКОГО РАЙОНА</w:t>
      </w:r>
    </w:p>
    <w:p w:rsidR="00F164BC" w:rsidRPr="00776D94" w:rsidRDefault="00F164BC" w:rsidP="00F164BC">
      <w:pPr>
        <w:spacing w:after="0" w:line="240" w:lineRule="auto"/>
        <w:jc w:val="center"/>
        <w:rPr>
          <w:rFonts w:ascii="Times New Roman" w:eastAsia="Times New Roman" w:hAnsi="Times New Roman" w:cs="Calibri"/>
          <w:b/>
          <w:sz w:val="28"/>
          <w:szCs w:val="28"/>
        </w:rPr>
      </w:pPr>
      <w:r w:rsidRPr="00776D94">
        <w:rPr>
          <w:rFonts w:ascii="Times New Roman" w:eastAsia="Times New Roman" w:hAnsi="Times New Roman" w:cs="Calibri"/>
          <w:b/>
          <w:sz w:val="28"/>
          <w:szCs w:val="28"/>
        </w:rPr>
        <w:t>ОРЕНБУРГСКОЙ ОБЛАСТИ</w:t>
      </w:r>
    </w:p>
    <w:p w:rsidR="00F164BC" w:rsidRPr="00776D94" w:rsidRDefault="00F164BC" w:rsidP="00F164BC">
      <w:pPr>
        <w:spacing w:after="0" w:line="240" w:lineRule="auto"/>
        <w:jc w:val="center"/>
        <w:rPr>
          <w:rFonts w:ascii="Times New Roman" w:eastAsia="Times New Roman" w:hAnsi="Times New Roman" w:cs="Calibri"/>
          <w:b/>
          <w:sz w:val="28"/>
          <w:szCs w:val="28"/>
        </w:rPr>
      </w:pPr>
      <w:r w:rsidRPr="00776D94">
        <w:rPr>
          <w:rFonts w:ascii="Times New Roman" w:eastAsia="Times New Roman" w:hAnsi="Times New Roman" w:cs="Calibri"/>
          <w:b/>
          <w:sz w:val="28"/>
          <w:szCs w:val="28"/>
        </w:rPr>
        <w:t>ЧЕТВЕРТЫЙ СОЗЫВ</w:t>
      </w:r>
    </w:p>
    <w:p w:rsidR="00F164BC" w:rsidRPr="00776D94" w:rsidRDefault="00F164BC" w:rsidP="00F164BC">
      <w:pPr>
        <w:spacing w:after="0" w:line="240" w:lineRule="auto"/>
        <w:jc w:val="center"/>
        <w:rPr>
          <w:rFonts w:ascii="Times New Roman" w:eastAsia="Times New Roman" w:hAnsi="Times New Roman" w:cs="Calibri"/>
          <w:b/>
          <w:sz w:val="28"/>
          <w:szCs w:val="28"/>
        </w:rPr>
      </w:pPr>
    </w:p>
    <w:p w:rsidR="00F164BC" w:rsidRPr="00776D94" w:rsidRDefault="00F164BC" w:rsidP="00F164BC">
      <w:pPr>
        <w:spacing w:after="0" w:line="240" w:lineRule="auto"/>
        <w:jc w:val="center"/>
        <w:rPr>
          <w:rFonts w:ascii="Times New Roman" w:eastAsia="Times New Roman" w:hAnsi="Times New Roman" w:cs="Calibri"/>
          <w:b/>
          <w:sz w:val="28"/>
          <w:szCs w:val="28"/>
        </w:rPr>
      </w:pPr>
      <w:r w:rsidRPr="00776D94">
        <w:rPr>
          <w:rFonts w:ascii="Times New Roman" w:eastAsia="Times New Roman" w:hAnsi="Times New Roman" w:cs="Calibri"/>
          <w:b/>
          <w:sz w:val="28"/>
          <w:szCs w:val="28"/>
        </w:rPr>
        <w:t>РЕШЕНИЕ</w:t>
      </w:r>
    </w:p>
    <w:p w:rsidR="00F164BC" w:rsidRPr="00776D94" w:rsidRDefault="00F164BC" w:rsidP="00F164BC">
      <w:pPr>
        <w:spacing w:after="0" w:line="240" w:lineRule="auto"/>
        <w:jc w:val="center"/>
        <w:rPr>
          <w:rFonts w:ascii="Times New Roman" w:eastAsia="Times New Roman" w:hAnsi="Times New Roman" w:cs="Calibri"/>
          <w:sz w:val="28"/>
          <w:szCs w:val="28"/>
        </w:rPr>
      </w:pPr>
      <w:r w:rsidRPr="00776D94">
        <w:rPr>
          <w:rFonts w:ascii="Times New Roman" w:eastAsia="Times New Roman" w:hAnsi="Times New Roman" w:cs="Calibri"/>
          <w:sz w:val="28"/>
          <w:szCs w:val="28"/>
        </w:rPr>
        <w:t>__________заседания Совета депутатов</w:t>
      </w:r>
    </w:p>
    <w:p w:rsidR="00F164BC" w:rsidRPr="00776D94" w:rsidRDefault="00F164BC" w:rsidP="00F164BC">
      <w:pPr>
        <w:spacing w:after="0" w:line="240" w:lineRule="auto"/>
        <w:jc w:val="center"/>
        <w:rPr>
          <w:rFonts w:ascii="Times New Roman" w:eastAsia="Times New Roman" w:hAnsi="Times New Roman" w:cs="Calibri"/>
          <w:sz w:val="28"/>
          <w:szCs w:val="28"/>
        </w:rPr>
      </w:pPr>
      <w:r w:rsidRPr="00776D94">
        <w:rPr>
          <w:rFonts w:ascii="Times New Roman" w:eastAsia="Times New Roman" w:hAnsi="Times New Roman" w:cs="Calibri"/>
          <w:sz w:val="28"/>
          <w:szCs w:val="28"/>
        </w:rPr>
        <w:t>муниципального образования Васильевский  сельсовет</w:t>
      </w:r>
    </w:p>
    <w:p w:rsidR="00F164BC" w:rsidRPr="00776D94" w:rsidRDefault="00F164BC" w:rsidP="00F164BC">
      <w:pPr>
        <w:spacing w:after="0" w:line="240" w:lineRule="auto"/>
        <w:jc w:val="center"/>
        <w:rPr>
          <w:rFonts w:ascii="Times New Roman" w:eastAsia="Times New Roman" w:hAnsi="Times New Roman" w:cs="Calibri"/>
          <w:sz w:val="28"/>
          <w:szCs w:val="28"/>
        </w:rPr>
      </w:pPr>
      <w:r w:rsidRPr="00776D94">
        <w:rPr>
          <w:rFonts w:ascii="Times New Roman" w:eastAsia="Times New Roman" w:hAnsi="Times New Roman" w:cs="Calibri"/>
          <w:sz w:val="28"/>
          <w:szCs w:val="28"/>
        </w:rPr>
        <w:t>четвертого созыва</w:t>
      </w:r>
    </w:p>
    <w:p w:rsidR="00F164BC" w:rsidRPr="00776D94" w:rsidRDefault="00F164BC" w:rsidP="00F164BC">
      <w:pPr>
        <w:spacing w:after="0" w:line="240" w:lineRule="auto"/>
        <w:jc w:val="center"/>
        <w:rPr>
          <w:rFonts w:ascii="Times New Roman" w:eastAsia="Times New Roman" w:hAnsi="Times New Roman" w:cs="Calibri"/>
          <w:sz w:val="28"/>
          <w:szCs w:val="28"/>
        </w:rPr>
      </w:pPr>
    </w:p>
    <w:p w:rsidR="00F164BC" w:rsidRPr="00776D94" w:rsidRDefault="00F164BC" w:rsidP="00F164BC">
      <w:pPr>
        <w:tabs>
          <w:tab w:val="left" w:pos="284"/>
        </w:tabs>
        <w:spacing w:after="0" w:line="240" w:lineRule="auto"/>
        <w:jc w:val="both"/>
        <w:rPr>
          <w:rFonts w:ascii="Times New Roman" w:eastAsia="Calibri" w:hAnsi="Times New Roman" w:cs="Times New Roman"/>
          <w:sz w:val="28"/>
          <w:szCs w:val="28"/>
          <w:lang w:eastAsia="en-US"/>
        </w:rPr>
      </w:pPr>
      <w:r w:rsidRPr="00776D94">
        <w:rPr>
          <w:rFonts w:ascii="Times New Roman" w:eastAsia="Times New Roman" w:hAnsi="Times New Roman" w:cs="Times New Roman"/>
          <w:color w:val="000000"/>
          <w:sz w:val="28"/>
          <w:szCs w:val="28"/>
        </w:rPr>
        <w:t>_____2022г</w:t>
      </w:r>
      <w:r>
        <w:rPr>
          <w:rFonts w:ascii="Times New Roman" w:eastAsia="Times New Roman" w:hAnsi="Times New Roman" w:cs="Times New Roman"/>
          <w:color w:val="000000"/>
          <w:sz w:val="28"/>
          <w:szCs w:val="28"/>
        </w:rPr>
        <w:t xml:space="preserve">                                          </w:t>
      </w:r>
      <w:r w:rsidRPr="00776D94">
        <w:rPr>
          <w:rFonts w:ascii="Times New Roman" w:eastAsia="Times New Roman" w:hAnsi="Times New Roman" w:cs="Times New Roman"/>
          <w:color w:val="000000"/>
          <w:sz w:val="28"/>
          <w:szCs w:val="28"/>
        </w:rPr>
        <w:t xml:space="preserve">с. Васильевка           </w:t>
      </w:r>
      <w:r>
        <w:rPr>
          <w:rFonts w:ascii="Times New Roman" w:eastAsia="Times New Roman" w:hAnsi="Times New Roman" w:cs="Times New Roman"/>
          <w:color w:val="000000"/>
          <w:sz w:val="28"/>
          <w:szCs w:val="28"/>
        </w:rPr>
        <w:t xml:space="preserve">         </w:t>
      </w:r>
      <w:r w:rsidRPr="00776D94">
        <w:rPr>
          <w:rFonts w:ascii="Times New Roman" w:eastAsia="Times New Roman" w:hAnsi="Times New Roman" w:cs="Times New Roman"/>
          <w:color w:val="000000"/>
          <w:sz w:val="28"/>
          <w:szCs w:val="28"/>
        </w:rPr>
        <w:t xml:space="preserve">№ ______                                              </w:t>
      </w:r>
    </w:p>
    <w:p w:rsidR="00F164BC" w:rsidRPr="00776D94" w:rsidRDefault="00F164BC" w:rsidP="00F164BC">
      <w:pPr>
        <w:spacing w:after="0" w:line="240" w:lineRule="auto"/>
        <w:jc w:val="center"/>
        <w:rPr>
          <w:rFonts w:ascii="Times New Roman" w:eastAsia="Times New Roman" w:hAnsi="Times New Roman" w:cs="Times New Roman"/>
          <w:bCs/>
          <w:sz w:val="28"/>
          <w:szCs w:val="28"/>
        </w:rPr>
      </w:pPr>
    </w:p>
    <w:p w:rsidR="00F164BC" w:rsidRPr="00776D94" w:rsidRDefault="00F164BC" w:rsidP="00F164BC">
      <w:pPr>
        <w:spacing w:after="0" w:line="240" w:lineRule="auto"/>
        <w:jc w:val="center"/>
        <w:rPr>
          <w:rFonts w:ascii="Times New Roman" w:eastAsia="Times New Roman" w:hAnsi="Times New Roman" w:cs="Times New Roman"/>
          <w:bCs/>
          <w:sz w:val="28"/>
          <w:szCs w:val="28"/>
        </w:rPr>
      </w:pPr>
      <w:r w:rsidRPr="00776D94">
        <w:rPr>
          <w:rFonts w:ascii="Times New Roman" w:eastAsia="Times New Roman" w:hAnsi="Times New Roman" w:cs="Times New Roman"/>
          <w:bCs/>
          <w:sz w:val="28"/>
          <w:szCs w:val="28"/>
        </w:rPr>
        <w:t xml:space="preserve">О внесении изменений </w:t>
      </w:r>
      <w:r>
        <w:rPr>
          <w:rFonts w:ascii="Times New Roman" w:eastAsia="Times New Roman" w:hAnsi="Times New Roman" w:cs="Times New Roman"/>
          <w:bCs/>
          <w:sz w:val="28"/>
          <w:szCs w:val="28"/>
        </w:rPr>
        <w:t>и дополнений</w:t>
      </w:r>
    </w:p>
    <w:p w:rsidR="00F164BC" w:rsidRPr="00776D94" w:rsidRDefault="00F164BC" w:rsidP="00F164BC">
      <w:pPr>
        <w:spacing w:after="0" w:line="240" w:lineRule="auto"/>
        <w:jc w:val="center"/>
        <w:rPr>
          <w:rFonts w:ascii="Times New Roman" w:eastAsia="Times New Roman" w:hAnsi="Times New Roman" w:cs="Times New Roman"/>
          <w:bCs/>
          <w:sz w:val="28"/>
          <w:szCs w:val="28"/>
        </w:rPr>
      </w:pPr>
      <w:r w:rsidRPr="00776D94">
        <w:rPr>
          <w:rFonts w:ascii="Times New Roman" w:eastAsia="Times New Roman" w:hAnsi="Times New Roman" w:cs="Times New Roman"/>
          <w:bCs/>
          <w:sz w:val="28"/>
          <w:szCs w:val="28"/>
        </w:rPr>
        <w:t xml:space="preserve">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bCs/>
          <w:sz w:val="28"/>
          <w:szCs w:val="28"/>
        </w:rPr>
        <w:t xml:space="preserve">сельсовет </w:t>
      </w:r>
      <w:proofErr w:type="spellStart"/>
      <w:r w:rsidRPr="00776D94">
        <w:rPr>
          <w:rFonts w:ascii="Times New Roman" w:eastAsia="Times New Roman" w:hAnsi="Times New Roman" w:cs="Times New Roman"/>
          <w:bCs/>
          <w:sz w:val="28"/>
          <w:szCs w:val="28"/>
        </w:rPr>
        <w:t>Саракташского</w:t>
      </w:r>
      <w:proofErr w:type="spellEnd"/>
      <w:r w:rsidRPr="00776D94">
        <w:rPr>
          <w:rFonts w:ascii="Times New Roman" w:eastAsia="Times New Roman" w:hAnsi="Times New Roman" w:cs="Times New Roman"/>
          <w:bCs/>
          <w:sz w:val="28"/>
          <w:szCs w:val="28"/>
        </w:rPr>
        <w:t xml:space="preserve"> района Оренбургской области</w:t>
      </w: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Совет депутатов Васильевского сельсовета </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РЕШИЛ:</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lastRenderedPageBreak/>
        <w:t xml:space="preserve">1. Внести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изменения согласно приложению к настоящему решению.</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bCs/>
          <w:sz w:val="28"/>
          <w:szCs w:val="28"/>
        </w:rPr>
        <w:t>2.</w:t>
      </w:r>
      <w:r w:rsidRPr="00776D94">
        <w:rPr>
          <w:rFonts w:ascii="Times New Roman" w:eastAsia="Times New Roman" w:hAnsi="Times New Roman" w:cs="Times New Roman"/>
          <w:sz w:val="28"/>
          <w:szCs w:val="28"/>
        </w:rPr>
        <w:t xml:space="preserve">   Главе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_______________представить документы для государственной регистрации изменений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в Управление Министерства юстиции по Оренбургской области в течение 15 дней.</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3. Глава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___________________обязан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spellStart"/>
      <w:r w:rsidRPr="00776D94">
        <w:rPr>
          <w:rFonts w:ascii="Times New Roman" w:eastAsia="Times New Roman" w:hAnsi="Times New Roman" w:cs="Times New Roman"/>
          <w:sz w:val="28"/>
          <w:szCs w:val="28"/>
        </w:rPr>
        <w:t>актео</w:t>
      </w:r>
      <w:proofErr w:type="spellEnd"/>
      <w:r w:rsidRPr="00776D94">
        <w:rPr>
          <w:rFonts w:ascii="Times New Roman" w:eastAsia="Times New Roman" w:hAnsi="Times New Roman" w:cs="Times New Roman"/>
          <w:sz w:val="28"/>
          <w:szCs w:val="28"/>
        </w:rPr>
        <w:t xml:space="preserve"> внесении изменений в устав муниципального образования в государственный реестр уставов муниципальных образований Оренбургской области.</w:t>
      </w:r>
    </w:p>
    <w:p w:rsidR="00F164BC" w:rsidRPr="00776D94" w:rsidRDefault="00F164BC" w:rsidP="00F164BC">
      <w:pPr>
        <w:spacing w:after="0" w:line="240" w:lineRule="auto"/>
        <w:ind w:right="-5"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bCs/>
          <w:sz w:val="28"/>
          <w:szCs w:val="28"/>
        </w:rPr>
        <w:t>4.</w:t>
      </w:r>
      <w:r w:rsidRPr="00776D94">
        <w:rPr>
          <w:rFonts w:ascii="Times New Roman" w:eastAsia="Times New Roman" w:hAnsi="Times New Roman" w:cs="Times New Roman"/>
          <w:sz w:val="28"/>
          <w:szCs w:val="28"/>
        </w:rPr>
        <w:t xml:space="preserve"> Решение о внесении изменений</w:t>
      </w:r>
      <w:r>
        <w:rPr>
          <w:rFonts w:ascii="Times New Roman" w:eastAsia="Times New Roman" w:hAnsi="Times New Roman" w:cs="Times New Roman"/>
          <w:sz w:val="28"/>
          <w:szCs w:val="28"/>
        </w:rPr>
        <w:t xml:space="preserve"> и дополнений</w:t>
      </w:r>
      <w:r w:rsidRPr="00776D94">
        <w:rPr>
          <w:rFonts w:ascii="Times New Roman" w:eastAsia="Times New Roman" w:hAnsi="Times New Roman" w:cs="Times New Roman"/>
          <w:sz w:val="28"/>
          <w:szCs w:val="28"/>
        </w:rPr>
        <w:t xml:space="preserve"> в  Устав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вступают в силу после его государственной регистрации и обнародования, подлежит размещению на сайте муниципального образования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 xml:space="preserve">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6. Контроль за исполнением настоящего решения возложить </w:t>
      </w:r>
      <w:proofErr w:type="gramStart"/>
      <w:r w:rsidRPr="00776D94">
        <w:rPr>
          <w:rFonts w:ascii="Times New Roman" w:eastAsia="Times New Roman" w:hAnsi="Times New Roman" w:cs="Times New Roman"/>
          <w:sz w:val="28"/>
          <w:szCs w:val="28"/>
        </w:rPr>
        <w:t>на  постоянную</w:t>
      </w:r>
      <w:proofErr w:type="gramEnd"/>
      <w:r w:rsidRPr="00776D94">
        <w:rPr>
          <w:rFonts w:ascii="Times New Roman" w:eastAsia="Times New Roman" w:hAnsi="Times New Roman" w:cs="Times New Roman"/>
          <w:sz w:val="28"/>
          <w:szCs w:val="28"/>
        </w:rPr>
        <w:t xml:space="preserve"> комиссию Совет депутатов </w:t>
      </w:r>
      <w:r w:rsidRPr="00776D94">
        <w:rPr>
          <w:rFonts w:ascii="Times New Roman" w:eastAsia="Times New Roman" w:hAnsi="Times New Roman" w:cs="Calibri"/>
          <w:sz w:val="28"/>
          <w:szCs w:val="28"/>
        </w:rPr>
        <w:t xml:space="preserve">Васильевский </w:t>
      </w:r>
      <w:r w:rsidRPr="00776D94">
        <w:rPr>
          <w:rFonts w:ascii="Times New Roman" w:eastAsia="Times New Roman" w:hAnsi="Times New Roman" w:cs="Times New Roman"/>
          <w:sz w:val="28"/>
          <w:szCs w:val="28"/>
        </w:rPr>
        <w:t>сельсовет по мандатным вопросам (Клюшникова А.А.) .</w:t>
      </w:r>
    </w:p>
    <w:p w:rsidR="00F164BC" w:rsidRPr="00776D94" w:rsidRDefault="00F164BC" w:rsidP="00F164BC">
      <w:pPr>
        <w:spacing w:before="120" w:after="12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w:t>
      </w:r>
    </w:p>
    <w:tbl>
      <w:tblPr>
        <w:tblW w:w="6599" w:type="pct"/>
        <w:tblLook w:val="01E0" w:firstRow="1" w:lastRow="1" w:firstColumn="1" w:lastColumn="1" w:noHBand="0" w:noVBand="0"/>
      </w:tblPr>
      <w:tblGrid>
        <w:gridCol w:w="1546"/>
        <w:gridCol w:w="3524"/>
        <w:gridCol w:w="4396"/>
        <w:gridCol w:w="3166"/>
      </w:tblGrid>
      <w:tr w:rsidR="00F164BC" w:rsidRPr="00776D94" w:rsidTr="00046674">
        <w:trPr>
          <w:trHeight w:val="80"/>
        </w:trPr>
        <w:tc>
          <w:tcPr>
            <w:tcW w:w="2007" w:type="pct"/>
            <w:gridSpan w:val="2"/>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p w:rsidR="00F164BC" w:rsidRDefault="00F164BC" w:rsidP="00046674">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76D94">
              <w:rPr>
                <w:rFonts w:ascii="Times New Roman" w:eastAsia="Times New Roman" w:hAnsi="Times New Roman" w:cs="Times New Roman"/>
                <w:sz w:val="28"/>
                <w:szCs w:val="28"/>
              </w:rPr>
              <w:t xml:space="preserve">   </w:t>
            </w:r>
          </w:p>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r w:rsidRPr="00776D94">
              <w:rPr>
                <w:rFonts w:ascii="Times New Roman" w:eastAsia="Times New Roman" w:hAnsi="Times New Roman" w:cs="Times New Roman"/>
                <w:sz w:val="28"/>
                <w:szCs w:val="28"/>
              </w:rPr>
              <w:t xml:space="preserve">                               </w:t>
            </w:r>
          </w:p>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tc>
        <w:tc>
          <w:tcPr>
            <w:tcW w:w="1740" w:type="pct"/>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p w:rsidR="00F164BC" w:rsidRPr="00776D94" w:rsidRDefault="00F164BC" w:rsidP="00046674">
            <w:pPr>
              <w:spacing w:after="0" w:line="240" w:lineRule="auto"/>
              <w:jc w:val="right"/>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______________</w:t>
            </w:r>
          </w:p>
          <w:p w:rsidR="00F164BC" w:rsidRPr="00776D94" w:rsidRDefault="00F164BC" w:rsidP="00046674">
            <w:pPr>
              <w:spacing w:after="0" w:line="240" w:lineRule="auto"/>
              <w:rPr>
                <w:rFonts w:ascii="Times New Roman" w:eastAsia="Times New Roman" w:hAnsi="Times New Roman" w:cs="Times New Roman"/>
                <w:sz w:val="28"/>
                <w:szCs w:val="28"/>
              </w:rPr>
            </w:pPr>
          </w:p>
          <w:p w:rsidR="00F164BC" w:rsidRPr="00776D94" w:rsidRDefault="00F164BC" w:rsidP="00046674">
            <w:pPr>
              <w:spacing w:after="0" w:line="240" w:lineRule="auto"/>
              <w:rPr>
                <w:rFonts w:ascii="Times New Roman" w:eastAsia="Times New Roman" w:hAnsi="Times New Roman" w:cs="Times New Roman"/>
                <w:sz w:val="28"/>
                <w:szCs w:val="28"/>
              </w:rPr>
            </w:pPr>
          </w:p>
          <w:p w:rsidR="00F164BC" w:rsidRPr="00776D94" w:rsidRDefault="00F164BC" w:rsidP="00046674">
            <w:pPr>
              <w:spacing w:after="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c>
          <w:tcPr>
            <w:tcW w:w="1253" w:type="pct"/>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tc>
      </w:tr>
      <w:tr w:rsidR="00F164BC" w:rsidRPr="00776D94" w:rsidTr="00046674">
        <w:trPr>
          <w:gridAfter w:val="1"/>
          <w:wAfter w:w="1253" w:type="pct"/>
        </w:trPr>
        <w:tc>
          <w:tcPr>
            <w:tcW w:w="612" w:type="pct"/>
          </w:tcPr>
          <w:p w:rsidR="00F164BC" w:rsidRPr="00776D94" w:rsidRDefault="00F164BC" w:rsidP="00046674">
            <w:pPr>
              <w:tabs>
                <w:tab w:val="left" w:pos="1360"/>
              </w:tabs>
              <w:spacing w:after="0" w:line="240" w:lineRule="auto"/>
              <w:jc w:val="both"/>
              <w:rPr>
                <w:rFonts w:ascii="Times New Roman" w:eastAsia="Times New Roman" w:hAnsi="Times New Roman" w:cs="Times New Roman"/>
                <w:sz w:val="28"/>
                <w:szCs w:val="28"/>
              </w:rPr>
            </w:pPr>
          </w:p>
          <w:p w:rsidR="00F164BC" w:rsidRPr="00776D94" w:rsidRDefault="00F164BC" w:rsidP="00046674">
            <w:pPr>
              <w:tabs>
                <w:tab w:val="left" w:pos="1360"/>
              </w:tabs>
              <w:spacing w:after="0" w:line="240" w:lineRule="auto"/>
              <w:jc w:val="both"/>
              <w:rPr>
                <w:rFonts w:ascii="Times New Roman" w:eastAsia="Times New Roman" w:hAnsi="Times New Roman" w:cs="Times New Roman"/>
                <w:sz w:val="28"/>
                <w:szCs w:val="28"/>
              </w:rPr>
            </w:pPr>
          </w:p>
          <w:p w:rsidR="00F164BC" w:rsidRPr="00776D94" w:rsidRDefault="00F164BC" w:rsidP="00046674">
            <w:pPr>
              <w:tabs>
                <w:tab w:val="left" w:pos="1360"/>
              </w:tabs>
              <w:spacing w:after="0" w:line="240" w:lineRule="auto"/>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Разослано:</w:t>
            </w:r>
          </w:p>
        </w:tc>
        <w:tc>
          <w:tcPr>
            <w:tcW w:w="3135" w:type="pct"/>
            <w:gridSpan w:val="2"/>
          </w:tcPr>
          <w:p w:rsidR="00F164BC" w:rsidRPr="00776D94" w:rsidRDefault="00F164BC" w:rsidP="00046674">
            <w:pPr>
              <w:spacing w:after="0" w:line="240" w:lineRule="auto"/>
              <w:ind w:right="-5"/>
              <w:jc w:val="both"/>
              <w:rPr>
                <w:rFonts w:ascii="Times New Roman" w:eastAsia="Times New Roman" w:hAnsi="Times New Roman" w:cs="Times New Roman"/>
                <w:sz w:val="28"/>
                <w:szCs w:val="28"/>
              </w:rPr>
            </w:pPr>
          </w:p>
          <w:p w:rsidR="00F164BC" w:rsidRPr="00776D94" w:rsidRDefault="00F164BC" w:rsidP="00046674">
            <w:pPr>
              <w:spacing w:after="0" w:line="240" w:lineRule="auto"/>
              <w:ind w:right="-5"/>
              <w:jc w:val="both"/>
              <w:rPr>
                <w:rFonts w:ascii="Times New Roman" w:eastAsia="Times New Roman" w:hAnsi="Times New Roman" w:cs="Times New Roman"/>
                <w:sz w:val="28"/>
                <w:szCs w:val="28"/>
              </w:rPr>
            </w:pPr>
          </w:p>
          <w:p w:rsidR="00F164BC" w:rsidRPr="00776D94" w:rsidRDefault="00F164BC" w:rsidP="00046674">
            <w:pPr>
              <w:spacing w:after="0" w:line="240" w:lineRule="auto"/>
              <w:ind w:right="-5"/>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F164BC" w:rsidRPr="00776D94" w:rsidRDefault="00F164BC" w:rsidP="00046674">
            <w:pPr>
              <w:tabs>
                <w:tab w:val="left" w:pos="1360"/>
              </w:tabs>
              <w:spacing w:after="0" w:line="240" w:lineRule="auto"/>
              <w:jc w:val="both"/>
              <w:rPr>
                <w:rFonts w:ascii="Times New Roman" w:eastAsia="Times New Roman" w:hAnsi="Times New Roman" w:cs="Times New Roman"/>
                <w:sz w:val="28"/>
                <w:szCs w:val="28"/>
              </w:rPr>
            </w:pPr>
          </w:p>
          <w:p w:rsidR="00F164BC" w:rsidRPr="00776D94" w:rsidRDefault="00F164BC" w:rsidP="00046674">
            <w:pPr>
              <w:tabs>
                <w:tab w:val="left" w:pos="1360"/>
              </w:tabs>
              <w:spacing w:after="0" w:line="240" w:lineRule="auto"/>
              <w:jc w:val="both"/>
              <w:rPr>
                <w:rFonts w:ascii="Times New Roman" w:eastAsia="Times New Roman" w:hAnsi="Times New Roman" w:cs="Times New Roman"/>
                <w:sz w:val="28"/>
                <w:szCs w:val="28"/>
              </w:rPr>
            </w:pPr>
          </w:p>
        </w:tc>
      </w:tr>
    </w:tbl>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Pr="00776D94"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Pr="00776D94" w:rsidRDefault="00F164BC" w:rsidP="00F164BC">
      <w:pPr>
        <w:tabs>
          <w:tab w:val="left" w:pos="5103"/>
          <w:tab w:val="left" w:pos="5387"/>
        </w:tabs>
        <w:spacing w:after="0" w:line="240" w:lineRule="auto"/>
        <w:rPr>
          <w:rFonts w:ascii="Times New Roman" w:eastAsia="Times New Roman" w:hAnsi="Times New Roman" w:cs="Times New Roman"/>
          <w:sz w:val="28"/>
          <w:szCs w:val="28"/>
        </w:rPr>
      </w:pPr>
    </w:p>
    <w:p w:rsidR="00F164BC" w:rsidRPr="00776D94" w:rsidRDefault="00F164BC" w:rsidP="00F164BC">
      <w:pPr>
        <w:tabs>
          <w:tab w:val="left" w:pos="5103"/>
          <w:tab w:val="left" w:pos="5387"/>
        </w:tabs>
        <w:spacing w:after="0" w:line="240" w:lineRule="auto"/>
        <w:ind w:firstLine="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Приложение </w:t>
      </w:r>
    </w:p>
    <w:p w:rsidR="00F164BC" w:rsidRPr="00776D94" w:rsidRDefault="00F164BC" w:rsidP="00F164BC">
      <w:pPr>
        <w:tabs>
          <w:tab w:val="left" w:pos="5103"/>
          <w:tab w:val="left" w:pos="5670"/>
        </w:tabs>
        <w:spacing w:after="0" w:line="240" w:lineRule="auto"/>
        <w:ind w:left="5137"/>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к решению Совета депутатов</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Васильевского сельсовета </w:t>
      </w:r>
    </w:p>
    <w:p w:rsidR="00F164BC" w:rsidRPr="00776D94" w:rsidRDefault="00F164BC" w:rsidP="00F164BC">
      <w:pPr>
        <w:tabs>
          <w:tab w:val="left" w:pos="5387"/>
          <w:tab w:val="left" w:pos="5529"/>
        </w:tabs>
        <w:spacing w:after="0" w:line="240" w:lineRule="auto"/>
        <w:ind w:left="5529"/>
        <w:rPr>
          <w:rFonts w:ascii="Times New Roman" w:eastAsia="Times New Roman" w:hAnsi="Times New Roman" w:cs="Times New Roman"/>
          <w:sz w:val="28"/>
          <w:szCs w:val="28"/>
        </w:rPr>
      </w:pP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tabs>
          <w:tab w:val="left" w:pos="5387"/>
          <w:tab w:val="left" w:pos="5529"/>
        </w:tabs>
        <w:spacing w:after="0" w:line="240" w:lineRule="auto"/>
        <w:ind w:left="5137"/>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от  __.___.2022   № ___</w:t>
      </w: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center"/>
        <w:rPr>
          <w:rFonts w:ascii="Times New Roman" w:eastAsia="Times New Roman" w:hAnsi="Times New Roman" w:cs="Times New Roman"/>
          <w:b/>
          <w:bCs/>
          <w:sz w:val="28"/>
          <w:szCs w:val="28"/>
        </w:rPr>
      </w:pPr>
      <w:r w:rsidRPr="00776D94">
        <w:rPr>
          <w:rFonts w:ascii="Times New Roman" w:eastAsia="Times New Roman" w:hAnsi="Times New Roman" w:cs="Times New Roman"/>
          <w:b/>
          <w:bCs/>
          <w:sz w:val="28"/>
          <w:szCs w:val="28"/>
        </w:rPr>
        <w:t xml:space="preserve">Изменения в Устав муниципального образования Васильевский  сельсовет </w:t>
      </w:r>
      <w:proofErr w:type="spellStart"/>
      <w:r w:rsidRPr="00776D94">
        <w:rPr>
          <w:rFonts w:ascii="Times New Roman" w:eastAsia="Times New Roman" w:hAnsi="Times New Roman" w:cs="Times New Roman"/>
          <w:b/>
          <w:bCs/>
          <w:sz w:val="28"/>
          <w:szCs w:val="28"/>
        </w:rPr>
        <w:t>Саракташского</w:t>
      </w:r>
      <w:proofErr w:type="spellEnd"/>
      <w:r w:rsidRPr="00776D94">
        <w:rPr>
          <w:rFonts w:ascii="Times New Roman" w:eastAsia="Times New Roman" w:hAnsi="Times New Roman" w:cs="Times New Roman"/>
          <w:b/>
          <w:bCs/>
          <w:sz w:val="28"/>
          <w:szCs w:val="28"/>
        </w:rPr>
        <w:t xml:space="preserve"> района Оренбургской области</w:t>
      </w: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ind w:firstLine="708"/>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1. В части 1 статьи 5 пункты 27 и 36 изложить в следующей редакции:</w:t>
      </w:r>
    </w:p>
    <w:p w:rsidR="00F164BC" w:rsidRPr="00776D94" w:rsidRDefault="00F164BC" w:rsidP="00F164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164BC" w:rsidRPr="00776D94" w:rsidRDefault="00F164BC" w:rsidP="00F164BC">
      <w:pPr>
        <w:spacing w:before="120" w:after="0" w:line="240" w:lineRule="auto"/>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ab/>
        <w:t>«</w:t>
      </w:r>
      <w:proofErr w:type="gramStart"/>
      <w:r w:rsidRPr="00776D94">
        <w:rPr>
          <w:rFonts w:ascii="Times New Roman" w:eastAsia="Times New Roman" w:hAnsi="Times New Roman" w:cs="Times New Roman"/>
          <w:sz w:val="28"/>
          <w:szCs w:val="28"/>
        </w:rPr>
        <w:t>36)</w:t>
      </w:r>
      <w:r w:rsidRPr="00776D94">
        <w:rPr>
          <w:rFonts w:ascii="Times New Roman" w:eastAsia="Times New Roman" w:hAnsi="Times New Roman" w:cs="Times New Roman"/>
          <w:bCs/>
          <w:sz w:val="28"/>
          <w:szCs w:val="28"/>
        </w:rPr>
        <w:t>обеспечение</w:t>
      </w:r>
      <w:proofErr w:type="gramEnd"/>
      <w:r w:rsidRPr="00776D94">
        <w:rPr>
          <w:rFonts w:ascii="Times New Roman" w:eastAsia="Times New Roman" w:hAnsi="Times New Roman" w:cs="Times New Roman"/>
          <w:bCs/>
          <w:sz w:val="28"/>
          <w:szCs w:val="28"/>
        </w:rPr>
        <w:t xml:space="preserve"> выполнения работ, необходимых для создания искусственных земельных участков для нужд поселения в соответствии с федеральным законом</w:t>
      </w:r>
      <w:r w:rsidRPr="00776D94">
        <w:rPr>
          <w:rFonts w:ascii="Times New Roman" w:eastAsia="Times New Roman" w:hAnsi="Times New Roman" w:cs="Times New Roman"/>
          <w:sz w:val="28"/>
          <w:szCs w:val="28"/>
        </w:rPr>
        <w:t>;»</w:t>
      </w:r>
    </w:p>
    <w:p w:rsidR="00F164BC" w:rsidRPr="00776D94" w:rsidRDefault="00F164BC" w:rsidP="00F164BC">
      <w:pPr>
        <w:tabs>
          <w:tab w:val="left" w:pos="1134"/>
        </w:tabs>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F164BC" w:rsidRPr="00776D94" w:rsidRDefault="00F164BC" w:rsidP="00F164BC">
      <w:pPr>
        <w:tabs>
          <w:tab w:val="left" w:pos="1134"/>
        </w:tabs>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776D94">
        <w:rPr>
          <w:rFonts w:ascii="Times New Roman" w:eastAsia="Calibri" w:hAnsi="Times New Roman" w:cs="Times New Roman"/>
          <w:b/>
          <w:sz w:val="28"/>
          <w:szCs w:val="28"/>
          <w:lang w:eastAsia="en-US"/>
        </w:rPr>
        <w:t>2. Статью 6.1. дополнить частью 4 следующего содержания:</w:t>
      </w:r>
    </w:p>
    <w:p w:rsidR="00F164BC" w:rsidRPr="00776D94" w:rsidRDefault="00F164BC" w:rsidP="00F164B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76D94">
        <w:rPr>
          <w:rFonts w:ascii="Times New Roman" w:eastAsia="Calibri" w:hAnsi="Times New Roman" w:cs="Times New Roman"/>
          <w:sz w:val="28"/>
          <w:szCs w:val="28"/>
          <w:lang w:eastAsia="en-US"/>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164BC" w:rsidRPr="00776D94" w:rsidRDefault="00F164BC" w:rsidP="00F164BC">
      <w:pPr>
        <w:spacing w:before="120" w:after="0" w:line="240" w:lineRule="auto"/>
        <w:jc w:val="both"/>
        <w:rPr>
          <w:rFonts w:ascii="Times New Roman" w:eastAsia="Times New Roman" w:hAnsi="Times New Roman" w:cs="Times New Roman"/>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3. Статью 8 дополнить частью 6.1. следующего содержания:</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lastRenderedPageBreak/>
        <w:t>«6.1. Подготовку и проведение на территории муниципального образования Васильевский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F164BC" w:rsidRPr="00776D94" w:rsidRDefault="00F164BC" w:rsidP="00F164BC">
      <w:pPr>
        <w:spacing w:before="120" w:after="0" w:line="240" w:lineRule="auto"/>
        <w:jc w:val="both"/>
        <w:rPr>
          <w:rFonts w:ascii="Times New Roman" w:eastAsia="Times New Roman" w:hAnsi="Times New Roman" w:cs="Times New Roman"/>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4. Абзац 2 части 2 статьи 9 изложить в следующей редакции:</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«Подготовку и проведение на территории муниципального образования Васильевский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F164BC" w:rsidRPr="00776D94" w:rsidRDefault="00F164BC" w:rsidP="00F164BC">
      <w:pPr>
        <w:spacing w:before="120" w:after="0" w:line="240" w:lineRule="auto"/>
        <w:jc w:val="both"/>
        <w:rPr>
          <w:rFonts w:ascii="Times New Roman" w:eastAsia="Times New Roman" w:hAnsi="Times New Roman" w:cs="Times New Roman"/>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5. Часть 1 статьи 21 дополнить абзацем 5 следующего содержания:</w:t>
      </w:r>
    </w:p>
    <w:p w:rsidR="00F164BC" w:rsidRPr="00776D94" w:rsidRDefault="00F164BC" w:rsidP="00F164BC">
      <w:pPr>
        <w:spacing w:after="0" w:line="240" w:lineRule="auto"/>
        <w:ind w:firstLine="709"/>
        <w:jc w:val="both"/>
        <w:rPr>
          <w:rFonts w:ascii="Times New Roman" w:eastAsia="Times New Roman" w:hAnsi="Times New Roman" w:cs="Times New Roman"/>
          <w:kern w:val="2"/>
          <w:sz w:val="28"/>
          <w:szCs w:val="28"/>
        </w:rPr>
      </w:pPr>
      <w:r w:rsidRPr="00776D94">
        <w:rPr>
          <w:rFonts w:ascii="Times New Roman" w:eastAsia="Times New Roman" w:hAnsi="Times New Roman" w:cs="Times New Roman"/>
          <w:b/>
          <w:sz w:val="28"/>
          <w:szCs w:val="28"/>
        </w:rPr>
        <w:t>«</w:t>
      </w:r>
      <w:r w:rsidRPr="00776D94">
        <w:rPr>
          <w:rFonts w:ascii="Times New Roman" w:eastAsia="Times New Roman" w:hAnsi="Times New Roman" w:cs="Times New Roman"/>
          <w:kern w:val="2"/>
          <w:sz w:val="28"/>
          <w:szCs w:val="28"/>
        </w:rPr>
        <w:t>контрольно-счетный орган муниципального образования».</w:t>
      </w:r>
    </w:p>
    <w:p w:rsidR="00F164BC" w:rsidRPr="00776D94" w:rsidRDefault="00F164BC" w:rsidP="00F164BC">
      <w:pPr>
        <w:spacing w:before="120" w:after="0" w:line="240" w:lineRule="auto"/>
        <w:jc w:val="both"/>
        <w:rPr>
          <w:rFonts w:ascii="Times New Roman" w:eastAsia="Times New Roman" w:hAnsi="Times New Roman" w:cs="Times New Roman"/>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6. В статье 26:</w:t>
      </w:r>
    </w:p>
    <w:p w:rsidR="00F164BC" w:rsidRPr="00776D94" w:rsidRDefault="00F164BC" w:rsidP="00F164BC">
      <w:pPr>
        <w:spacing w:after="0" w:line="240" w:lineRule="auto"/>
        <w:ind w:firstLine="709"/>
        <w:jc w:val="both"/>
        <w:rPr>
          <w:rFonts w:ascii="Times New Roman" w:eastAsia="Times New Roman" w:hAnsi="Times New Roman" w:cs="Times New Roman"/>
          <w:kern w:val="2"/>
          <w:sz w:val="28"/>
          <w:szCs w:val="28"/>
        </w:rPr>
      </w:pPr>
      <w:proofErr w:type="gramStart"/>
      <w:r w:rsidRPr="00776D94">
        <w:rPr>
          <w:rFonts w:ascii="Times New Roman" w:eastAsia="Times New Roman" w:hAnsi="Times New Roman" w:cs="Times New Roman"/>
          <w:b/>
          <w:sz w:val="28"/>
          <w:szCs w:val="28"/>
        </w:rPr>
        <w:t>а)</w:t>
      </w:r>
      <w:r w:rsidRPr="00776D94">
        <w:rPr>
          <w:rFonts w:ascii="Times New Roman" w:eastAsia="Times New Roman" w:hAnsi="Times New Roman" w:cs="Times New Roman"/>
          <w:b/>
          <w:kern w:val="2"/>
          <w:sz w:val="28"/>
          <w:szCs w:val="28"/>
        </w:rPr>
        <w:t>Абзац</w:t>
      </w:r>
      <w:proofErr w:type="gramEnd"/>
      <w:r w:rsidRPr="00776D94">
        <w:rPr>
          <w:rFonts w:ascii="Times New Roman" w:eastAsia="Times New Roman" w:hAnsi="Times New Roman" w:cs="Times New Roman"/>
          <w:b/>
          <w:kern w:val="2"/>
          <w:sz w:val="28"/>
          <w:szCs w:val="28"/>
        </w:rPr>
        <w:t xml:space="preserve"> 1 части 1 изложить в следующей редакции:</w:t>
      </w:r>
    </w:p>
    <w:p w:rsidR="00F164BC" w:rsidRPr="00776D94" w:rsidRDefault="00F164BC" w:rsidP="00F164BC">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76D94">
        <w:rPr>
          <w:rFonts w:ascii="Times New Roman" w:eastAsia="Times New Roman" w:hAnsi="Times New Roman" w:cs="Times New Roman"/>
          <w:kern w:val="2"/>
          <w:sz w:val="28"/>
          <w:szCs w:val="28"/>
        </w:rPr>
        <w:t>«</w:t>
      </w:r>
      <w:r w:rsidRPr="00776D94">
        <w:rPr>
          <w:rFonts w:ascii="Times New Roman" w:eastAsia="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776D94">
        <w:rPr>
          <w:rFonts w:ascii="Times New Roman" w:eastAsia="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б) часть 8– исключить.</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в) абзац 1 части 9.1. изложить в редакции:</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776D94">
        <w:rPr>
          <w:rFonts w:ascii="Times New Roman" w:eastAsia="Times New Roman" w:hAnsi="Times New Roman" w:cs="Times New Roman"/>
          <w:sz w:val="28"/>
        </w:rPr>
        <w:t>Федерального закона от 03.12.2012 № 230-ФЗ</w:t>
      </w:r>
      <w:r w:rsidRPr="00776D94">
        <w:rPr>
          <w:rFonts w:ascii="Times New Roman" w:eastAsia="Times New Roman" w:hAnsi="Times New Roman" w:cs="Times New Roman"/>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7. В статье 28:</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lastRenderedPageBreak/>
        <w:t>а) абзац 2 части 1 изложить в следующей редакции:</w:t>
      </w:r>
    </w:p>
    <w:p w:rsidR="00F164BC" w:rsidRPr="00776D94" w:rsidRDefault="00F164BC" w:rsidP="00F164B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76D94">
        <w:rPr>
          <w:rFonts w:ascii="Times New Roman" w:eastAsia="Times New Roman" w:hAnsi="Times New Roman" w:cs="Times New Roman"/>
          <w:b/>
          <w:sz w:val="28"/>
          <w:szCs w:val="28"/>
        </w:rPr>
        <w:t>«</w:t>
      </w:r>
      <w:r w:rsidRPr="00776D94">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776D94">
        <w:rPr>
          <w:rFonts w:ascii="Times New Roman" w:eastAsia="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164BC" w:rsidRPr="00776D94" w:rsidRDefault="00F164BC" w:rsidP="00F164BC">
      <w:pPr>
        <w:spacing w:after="0" w:line="240" w:lineRule="auto"/>
        <w:ind w:firstLine="709"/>
        <w:jc w:val="both"/>
        <w:rPr>
          <w:rFonts w:ascii="Arial" w:eastAsia="Times New Roman" w:hAnsi="Arial" w:cs="Arial"/>
          <w:color w:val="000000"/>
          <w:sz w:val="24"/>
          <w:szCs w:val="24"/>
        </w:rPr>
      </w:pPr>
      <w:r w:rsidRPr="00776D94">
        <w:rPr>
          <w:rFonts w:ascii="Times New Roman" w:eastAsia="Times New Roman" w:hAnsi="Times New Roman" w:cs="Times New Roman"/>
          <w:b/>
          <w:sz w:val="28"/>
          <w:szCs w:val="28"/>
        </w:rPr>
        <w:t>б) абзац 2,3 подпункта 4 части 4– исключить;</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 xml:space="preserve">в) дополнить частью 4.1 следующего содержания: </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w:t>
      </w:r>
      <w:proofErr w:type="gramStart"/>
      <w:r w:rsidRPr="00776D94">
        <w:rPr>
          <w:rFonts w:ascii="Times New Roman" w:eastAsia="Times New Roman" w:hAnsi="Times New Roman" w:cs="Times New Roman"/>
          <w:sz w:val="28"/>
          <w:szCs w:val="28"/>
        </w:rPr>
        <w:t>ФЗ«</w:t>
      </w:r>
      <w:proofErr w:type="gramEnd"/>
      <w:r w:rsidRPr="00776D94">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иными федеральными законами».</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г) абзац 1 части 9.1. изложить в следующей редакции:</w:t>
      </w:r>
    </w:p>
    <w:p w:rsidR="00F164BC" w:rsidRPr="00776D94" w:rsidRDefault="00F164BC" w:rsidP="00F164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164BC" w:rsidRPr="00776D94" w:rsidRDefault="00F164BC" w:rsidP="00F164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shd w:val="clear" w:color="auto" w:fill="FFFFFF"/>
        </w:rPr>
      </w:pPr>
      <w:r w:rsidRPr="00776D94">
        <w:rPr>
          <w:rFonts w:ascii="Times New Roman" w:eastAsia="Times New Roman" w:hAnsi="Times New Roman" w:cs="Times New Roman"/>
          <w:b/>
          <w:sz w:val="28"/>
          <w:szCs w:val="28"/>
          <w:shd w:val="clear" w:color="auto" w:fill="FFFFFF"/>
        </w:rPr>
        <w:t>8. В статье 29:</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shd w:val="clear" w:color="auto" w:fill="FFFFFF"/>
        </w:rPr>
      </w:pPr>
      <w:r w:rsidRPr="00776D94">
        <w:rPr>
          <w:rFonts w:ascii="Times New Roman" w:eastAsia="Times New Roman" w:hAnsi="Times New Roman" w:cs="Times New Roman"/>
          <w:b/>
          <w:sz w:val="28"/>
          <w:szCs w:val="28"/>
          <w:shd w:val="clear" w:color="auto" w:fill="FFFFFF"/>
        </w:rPr>
        <w:t>8.1. Пункт 9 части 1 изложить в следующей редакции:</w:t>
      </w:r>
    </w:p>
    <w:p w:rsidR="00F164BC" w:rsidRPr="00776D94" w:rsidRDefault="00F164BC" w:rsidP="00F164BC">
      <w:pPr>
        <w:spacing w:after="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«9) назначает и освобождает от должности заместителей главы администрации муниципального образования»;</w:t>
      </w:r>
    </w:p>
    <w:p w:rsidR="00F164BC" w:rsidRPr="00776D94" w:rsidRDefault="00F164BC" w:rsidP="00F164BC">
      <w:pPr>
        <w:spacing w:after="0" w:line="240" w:lineRule="auto"/>
        <w:ind w:firstLine="708"/>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8.2. Часть 1 дополнить пунктом 11 следующего содержания:</w:t>
      </w:r>
    </w:p>
    <w:p w:rsidR="00F164BC" w:rsidRPr="00776D94" w:rsidRDefault="00F164BC" w:rsidP="00F164BC">
      <w:pPr>
        <w:spacing w:after="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«11) осуществляет внутренний финансовый аудит».</w:t>
      </w:r>
    </w:p>
    <w:p w:rsidR="00F164BC" w:rsidRPr="00776D94" w:rsidRDefault="00F164BC" w:rsidP="00F164BC">
      <w:pPr>
        <w:spacing w:after="0" w:line="240" w:lineRule="auto"/>
        <w:ind w:firstLine="708"/>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8.3. Часть 3 изложить в следующей редакции:</w:t>
      </w:r>
    </w:p>
    <w:p w:rsidR="00F164BC" w:rsidRPr="00776D94" w:rsidRDefault="00F164BC" w:rsidP="00F164BC">
      <w:pPr>
        <w:spacing w:after="0" w:line="240" w:lineRule="auto"/>
        <w:ind w:firstLine="708"/>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заместителя главы администрации сельсовета, назначаемого распоряжением главы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lastRenderedPageBreak/>
        <w:t>В случае невозможности издания указанного распоряжении, данные полномочия исполняет заместитель главы администрации сельсовета, назначаемый решением Совета депутатов сельсовета. В случае невозможности возложить полномочия на  заместителя главы администрации сельсовета, полномочия возлагаются на депутата Совета депутатов, назначаемого решением Совета депутатов».</w:t>
      </w: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9. Статью 34- исключить.</w:t>
      </w:r>
    </w:p>
    <w:p w:rsidR="00F164BC" w:rsidRPr="00776D94" w:rsidRDefault="00F164BC" w:rsidP="00F164BC">
      <w:pPr>
        <w:spacing w:after="0" w:line="240" w:lineRule="auto"/>
        <w:jc w:val="both"/>
        <w:rPr>
          <w:rFonts w:ascii="Times New Roman" w:eastAsia="Times New Roman" w:hAnsi="Times New Roman" w:cs="Times New Roman"/>
          <w:sz w:val="28"/>
          <w:szCs w:val="28"/>
        </w:rPr>
      </w:pPr>
    </w:p>
    <w:p w:rsidR="00F164BC" w:rsidRPr="00776D94" w:rsidRDefault="00F164BC" w:rsidP="00F164BC">
      <w:pPr>
        <w:spacing w:after="0" w:line="240" w:lineRule="auto"/>
        <w:ind w:firstLine="708"/>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10. Дополнить Устав статьей 34.1. следующего содержания:</w:t>
      </w:r>
    </w:p>
    <w:p w:rsidR="00F164BC" w:rsidRPr="00776D94" w:rsidRDefault="00F164BC" w:rsidP="00F164B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776D94">
        <w:rPr>
          <w:rFonts w:ascii="Times New Roman" w:eastAsia="Times New Roman" w:hAnsi="Times New Roman" w:cs="Times New Roman"/>
          <w:bCs/>
          <w:sz w:val="28"/>
          <w:szCs w:val="28"/>
        </w:rPr>
        <w:t>«Статья 34.1. Контрольно-счетный орган муниципального образования</w:t>
      </w:r>
    </w:p>
    <w:p w:rsidR="00F164BC" w:rsidRPr="00776D94" w:rsidRDefault="00F164BC" w:rsidP="00F164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776D94">
        <w:rPr>
          <w:rFonts w:ascii="Times New Roman" w:eastAsia="Times New Roman" w:hAnsi="Times New Roman" w:cs="Times New Roman"/>
          <w:sz w:val="28"/>
          <w:szCs w:val="28"/>
        </w:rPr>
        <w:br/>
        <w:t>№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F164BC" w:rsidRPr="00776D94" w:rsidRDefault="00F164BC" w:rsidP="00F164BC">
      <w:pPr>
        <w:spacing w:after="0" w:line="240" w:lineRule="auto"/>
        <w:ind w:firstLine="709"/>
        <w:jc w:val="both"/>
        <w:rPr>
          <w:rFonts w:ascii="Times New Roman" w:eastAsia="Times New Roman" w:hAnsi="Times New Roman" w:cs="Times New Roman"/>
          <w:bCs/>
          <w:sz w:val="28"/>
          <w:szCs w:val="28"/>
        </w:rPr>
      </w:pPr>
      <w:r w:rsidRPr="00776D94">
        <w:rPr>
          <w:rFonts w:ascii="Times New Roman" w:eastAsia="Times New Roman" w:hAnsi="Times New Roman" w:cs="Times New Roman"/>
          <w:sz w:val="28"/>
          <w:szCs w:val="28"/>
        </w:rPr>
        <w:t>3. </w:t>
      </w:r>
      <w:r w:rsidRPr="00776D94">
        <w:rPr>
          <w:rFonts w:ascii="Times New Roman" w:eastAsia="Times New Roman" w:hAnsi="Times New Roman" w:cs="Times New Roman"/>
          <w:bCs/>
          <w:sz w:val="28"/>
          <w:szCs w:val="28"/>
        </w:rPr>
        <w:t xml:space="preserve">Совет депутатов Васильевского сельсовета вправе заключать соглашения с Советом депутатов </w:t>
      </w:r>
      <w:proofErr w:type="spellStart"/>
      <w:r w:rsidRPr="00776D94">
        <w:rPr>
          <w:rFonts w:ascii="Times New Roman" w:eastAsia="Times New Roman" w:hAnsi="Times New Roman" w:cs="Times New Roman"/>
          <w:bCs/>
          <w:sz w:val="28"/>
          <w:szCs w:val="28"/>
        </w:rPr>
        <w:t>Саракташского</w:t>
      </w:r>
      <w:proofErr w:type="spellEnd"/>
      <w:r w:rsidRPr="00776D94">
        <w:rPr>
          <w:rFonts w:ascii="Times New Roman" w:eastAsia="Times New Roman" w:hAnsi="Times New Roman" w:cs="Times New Roman"/>
          <w:bCs/>
          <w:sz w:val="28"/>
          <w:szCs w:val="28"/>
        </w:rPr>
        <w:t xml:space="preserve"> района о передаче контрольно-счетному органу </w:t>
      </w:r>
      <w:proofErr w:type="spellStart"/>
      <w:r w:rsidRPr="00776D94">
        <w:rPr>
          <w:rFonts w:ascii="Times New Roman" w:eastAsia="Times New Roman" w:hAnsi="Times New Roman" w:cs="Times New Roman"/>
          <w:bCs/>
          <w:sz w:val="28"/>
          <w:szCs w:val="28"/>
        </w:rPr>
        <w:t>Саракташского</w:t>
      </w:r>
      <w:proofErr w:type="spellEnd"/>
      <w:r w:rsidRPr="00776D94">
        <w:rPr>
          <w:rFonts w:ascii="Times New Roman" w:eastAsia="Times New Roman" w:hAnsi="Times New Roman" w:cs="Times New Roman"/>
          <w:bCs/>
          <w:sz w:val="28"/>
          <w:szCs w:val="28"/>
        </w:rPr>
        <w:t xml:space="preserve"> района полномочий контрольно-счетного органа сельсовета по осуществлению внешнего муниципального финансового контроля».</w:t>
      </w:r>
    </w:p>
    <w:p w:rsidR="00F164BC" w:rsidRPr="00776D94" w:rsidRDefault="00F164BC" w:rsidP="00F164BC">
      <w:pPr>
        <w:spacing w:after="0" w:line="240" w:lineRule="auto"/>
        <w:rPr>
          <w:rFonts w:ascii="Times New Roman" w:eastAsia="Times New Roman" w:hAnsi="Times New Roman" w:cs="Times New Roman"/>
          <w:b/>
          <w:sz w:val="28"/>
          <w:szCs w:val="28"/>
        </w:rPr>
      </w:pPr>
    </w:p>
    <w:p w:rsidR="00F164BC" w:rsidRPr="00776D94" w:rsidRDefault="00F164BC" w:rsidP="00F164BC">
      <w:pPr>
        <w:spacing w:after="0" w:line="240" w:lineRule="auto"/>
        <w:ind w:firstLine="708"/>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11. Часть 5 статьи 44 изложить в следующей редакции:</w:t>
      </w:r>
    </w:p>
    <w:p w:rsidR="00F164BC" w:rsidRPr="00776D94" w:rsidRDefault="00F164BC" w:rsidP="00F164BC">
      <w:pPr>
        <w:spacing w:after="0" w:line="240" w:lineRule="auto"/>
        <w:ind w:firstLine="709"/>
        <w:jc w:val="both"/>
        <w:rPr>
          <w:rFonts w:ascii="Times New Roman" w:eastAsia="Calibri" w:hAnsi="Times New Roman" w:cs="Times New Roman"/>
          <w:bCs/>
          <w:kern w:val="2"/>
          <w:sz w:val="28"/>
          <w:szCs w:val="28"/>
        </w:rPr>
      </w:pPr>
      <w:r w:rsidRPr="00776D94">
        <w:rPr>
          <w:rFonts w:ascii="Times New Roman" w:eastAsia="Calibri" w:hAnsi="Times New Roman" w:cs="Times New Roman"/>
          <w:sz w:val="28"/>
          <w:szCs w:val="28"/>
        </w:rPr>
        <w:t xml:space="preserve">«5. </w:t>
      </w:r>
      <w:r w:rsidRPr="00776D94">
        <w:rPr>
          <w:rFonts w:ascii="Times New Roman" w:eastAsia="Calibri" w:hAnsi="Times New Roman" w:cs="Times New Roman"/>
          <w:bCs/>
          <w:kern w:val="2"/>
          <w:sz w:val="28"/>
          <w:szCs w:val="28"/>
        </w:rPr>
        <w:t>Муниципальные нормативные правовые акты сельсовета также размещаются на сайте администрации муниципального образования «admvasilevka.ru»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F164BC" w:rsidRPr="00776D94" w:rsidRDefault="00F164BC" w:rsidP="00F164BC">
      <w:pPr>
        <w:spacing w:after="0" w:line="240" w:lineRule="auto"/>
        <w:ind w:firstLine="708"/>
        <w:rPr>
          <w:rFonts w:ascii="Times New Roman" w:eastAsia="Times New Roman" w:hAnsi="Times New Roman" w:cs="Times New Roman"/>
          <w:b/>
          <w:sz w:val="28"/>
          <w:szCs w:val="28"/>
        </w:rPr>
      </w:pPr>
    </w:p>
    <w:p w:rsidR="00F164BC" w:rsidRPr="00776D94" w:rsidRDefault="00F164BC" w:rsidP="00F164BC">
      <w:pPr>
        <w:spacing w:after="0" w:line="240" w:lineRule="auto"/>
        <w:ind w:firstLine="708"/>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12. Абзац 2 части 4 статьи 53 изложить в редакции:</w:t>
      </w:r>
    </w:p>
    <w:p w:rsidR="00F164BC" w:rsidRPr="00776D94" w:rsidRDefault="00F164BC" w:rsidP="00F164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F164BC" w:rsidRPr="00776D94" w:rsidRDefault="00F164BC" w:rsidP="00F164BC">
      <w:pPr>
        <w:spacing w:after="0" w:line="240" w:lineRule="auto"/>
        <w:ind w:firstLine="708"/>
        <w:rPr>
          <w:rFonts w:ascii="Times New Roman" w:eastAsia="Times New Roman" w:hAnsi="Times New Roman" w:cs="Times New Roman"/>
          <w:b/>
          <w:sz w:val="28"/>
          <w:szCs w:val="28"/>
        </w:rPr>
      </w:pPr>
    </w:p>
    <w:p w:rsidR="00F164BC" w:rsidRPr="00776D94" w:rsidRDefault="00F164BC" w:rsidP="00F164BC">
      <w:pPr>
        <w:spacing w:after="0" w:line="240" w:lineRule="auto"/>
        <w:ind w:firstLine="708"/>
        <w:rPr>
          <w:rFonts w:ascii="Times New Roman" w:eastAsia="Times New Roman" w:hAnsi="Times New Roman" w:cs="Times New Roman"/>
          <w:b/>
          <w:sz w:val="28"/>
          <w:szCs w:val="28"/>
        </w:rPr>
      </w:pPr>
      <w:r w:rsidRPr="00776D94">
        <w:rPr>
          <w:rFonts w:ascii="Times New Roman" w:eastAsia="Times New Roman" w:hAnsi="Times New Roman" w:cs="Times New Roman"/>
          <w:b/>
          <w:sz w:val="28"/>
          <w:szCs w:val="28"/>
        </w:rPr>
        <w:t>13. Статью 60 изложить в следующей редакции:</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F164BC" w:rsidRPr="00776D94" w:rsidRDefault="00F164BC" w:rsidP="00F164B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F164BC" w:rsidRPr="00776D94"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spacing w:after="0" w:line="240" w:lineRule="auto"/>
        <w:rPr>
          <w:rFonts w:ascii="Times New Roman" w:eastAsia="Times New Roman" w:hAnsi="Times New Roman" w:cs="Times New Roman"/>
          <w:sz w:val="24"/>
          <w:szCs w:val="24"/>
        </w:rPr>
      </w:pPr>
    </w:p>
    <w:p w:rsidR="00F164BC" w:rsidRPr="00776D94" w:rsidRDefault="00F164BC" w:rsidP="00F164BC">
      <w:pPr>
        <w:spacing w:after="0" w:line="240" w:lineRule="auto"/>
        <w:rPr>
          <w:rFonts w:ascii="Times New Roman" w:eastAsia="Times New Roman" w:hAnsi="Times New Roman" w:cs="Times New Roman"/>
          <w:sz w:val="24"/>
          <w:szCs w:val="24"/>
        </w:rPr>
      </w:pPr>
    </w:p>
    <w:p w:rsidR="00F164BC" w:rsidRPr="00776D94" w:rsidRDefault="00F164BC" w:rsidP="00F164BC">
      <w:pPr>
        <w:spacing w:after="0" w:line="240" w:lineRule="auto"/>
        <w:rPr>
          <w:rFonts w:ascii="Times New Roman" w:eastAsia="Times New Roman" w:hAnsi="Times New Roman" w:cs="Times New Roman"/>
          <w:sz w:val="24"/>
          <w:szCs w:val="24"/>
        </w:rPr>
      </w:pPr>
    </w:p>
    <w:p w:rsidR="00F164BC" w:rsidRPr="00776D94" w:rsidRDefault="00F164BC" w:rsidP="00F164BC">
      <w:pPr>
        <w:tabs>
          <w:tab w:val="left" w:pos="5103"/>
          <w:tab w:val="left" w:pos="5387"/>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Приложение № 2</w:t>
      </w:r>
    </w:p>
    <w:p w:rsidR="00F164BC" w:rsidRPr="00776D94" w:rsidRDefault="00F164BC" w:rsidP="00F164BC">
      <w:pPr>
        <w:tabs>
          <w:tab w:val="left" w:pos="5103"/>
          <w:tab w:val="left" w:pos="5670"/>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к решению Совета депутатов</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Васильевского  сельсовета </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w:t>
      </w:r>
      <w:r w:rsidRPr="00776D94">
        <w:rPr>
          <w:rFonts w:ascii="Times New Roman" w:eastAsia="Times New Roman" w:hAnsi="Times New Roman" w:cs="Times New Roman"/>
          <w:sz w:val="28"/>
          <w:szCs w:val="28"/>
        </w:rPr>
        <w:t xml:space="preserve"> .09.2022   № </w:t>
      </w:r>
      <w:r>
        <w:rPr>
          <w:rFonts w:ascii="Times New Roman" w:eastAsia="Times New Roman" w:hAnsi="Times New Roman" w:cs="Times New Roman"/>
          <w:sz w:val="28"/>
          <w:szCs w:val="28"/>
        </w:rPr>
        <w:t>82</w:t>
      </w:r>
    </w:p>
    <w:p w:rsidR="00F164BC" w:rsidRPr="00776D94" w:rsidRDefault="00F164BC" w:rsidP="00F164BC">
      <w:pPr>
        <w:spacing w:before="120" w:after="120" w:line="240" w:lineRule="auto"/>
        <w:jc w:val="center"/>
        <w:rPr>
          <w:rFonts w:ascii="Times New Roman" w:eastAsia="Times New Roman" w:hAnsi="Times New Roman" w:cs="Times New Roman"/>
          <w:sz w:val="28"/>
          <w:szCs w:val="28"/>
        </w:rPr>
      </w:pPr>
    </w:p>
    <w:p w:rsidR="00F164BC" w:rsidRPr="00776D94" w:rsidRDefault="00F164BC" w:rsidP="00F164BC">
      <w:pPr>
        <w:spacing w:before="120" w:after="12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Порядок учета предложений и участия граждан в обсуждении проекта муниципального правового акта о внесении изменений и дополнений  </w:t>
      </w:r>
      <w:r w:rsidRPr="00776D94">
        <w:rPr>
          <w:rFonts w:ascii="Times New Roman" w:eastAsia="Times New Roman" w:hAnsi="Times New Roman" w:cs="Times New Roman"/>
          <w:sz w:val="28"/>
          <w:szCs w:val="28"/>
        </w:rPr>
        <w:tab/>
        <w:t xml:space="preserve">в Устав муниципального образования  Васильевский   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spacing w:before="120" w:after="120" w:line="240" w:lineRule="auto"/>
        <w:jc w:val="center"/>
        <w:rPr>
          <w:rFonts w:ascii="Times New Roman" w:eastAsia="Times New Roman" w:hAnsi="Times New Roman" w:cs="Times New Roman"/>
          <w:sz w:val="28"/>
          <w:szCs w:val="28"/>
        </w:rPr>
      </w:pPr>
    </w:p>
    <w:p w:rsidR="00F164BC" w:rsidRPr="00776D94" w:rsidRDefault="00F164BC" w:rsidP="00F164BC">
      <w:pPr>
        <w:shd w:val="clear" w:color="auto" w:fill="FFFFFF"/>
        <w:spacing w:after="0" w:line="240" w:lineRule="auto"/>
        <w:ind w:firstLine="720"/>
        <w:jc w:val="both"/>
        <w:rPr>
          <w:rFonts w:ascii="Times New Roman" w:eastAsia="Times New Roman" w:hAnsi="Times New Roman" w:cs="Times New Roman"/>
          <w:sz w:val="28"/>
          <w:szCs w:val="28"/>
        </w:rPr>
      </w:pPr>
      <w:r w:rsidRPr="00776D94">
        <w:rPr>
          <w:rFonts w:ascii="Times New Roman" w:eastAsia="Times New Roman" w:hAnsi="Times New Roman" w:cs="Times New Roman"/>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Васильевский  сельсовет </w:t>
      </w:r>
      <w:proofErr w:type="spellStart"/>
      <w:r w:rsidRPr="00776D94">
        <w:rPr>
          <w:rFonts w:ascii="Times New Roman" w:eastAsia="Times New Roman" w:hAnsi="Times New Roman" w:cs="Times New Roman"/>
          <w:color w:val="000000"/>
          <w:sz w:val="28"/>
          <w:szCs w:val="28"/>
        </w:rPr>
        <w:t>Саракташского</w:t>
      </w:r>
      <w:proofErr w:type="spellEnd"/>
      <w:r w:rsidRPr="00776D94">
        <w:rPr>
          <w:rFonts w:ascii="Times New Roman" w:eastAsia="Times New Roman" w:hAnsi="Times New Roman" w:cs="Times New Roman"/>
          <w:color w:val="000000"/>
          <w:sz w:val="28"/>
          <w:szCs w:val="28"/>
        </w:rPr>
        <w:t xml:space="preserve"> района Оренбургской области предложений по проекту изменений и дополнений  в Устав муниципального образования Васильевский   сельсовет </w:t>
      </w:r>
      <w:proofErr w:type="spellStart"/>
      <w:r w:rsidRPr="00776D94">
        <w:rPr>
          <w:rFonts w:ascii="Times New Roman" w:eastAsia="Times New Roman" w:hAnsi="Times New Roman" w:cs="Times New Roman"/>
          <w:color w:val="000000"/>
          <w:sz w:val="28"/>
          <w:szCs w:val="28"/>
        </w:rPr>
        <w:t>Саракташского</w:t>
      </w:r>
      <w:proofErr w:type="spellEnd"/>
      <w:r w:rsidRPr="00776D94">
        <w:rPr>
          <w:rFonts w:ascii="Times New Roman" w:eastAsia="Times New Roman" w:hAnsi="Times New Roman" w:cs="Times New Roman"/>
          <w:color w:val="000000"/>
          <w:sz w:val="28"/>
          <w:szCs w:val="28"/>
        </w:rPr>
        <w:t xml:space="preserve"> района Оренбургской области.</w:t>
      </w:r>
    </w:p>
    <w:p w:rsidR="00F164BC" w:rsidRPr="00776D94" w:rsidRDefault="00F164BC" w:rsidP="00F164BC">
      <w:pPr>
        <w:shd w:val="clear" w:color="auto" w:fill="FFFFFF"/>
        <w:tabs>
          <w:tab w:val="left" w:leader="underscore" w:pos="1867"/>
          <w:tab w:val="left" w:leader="underscore" w:pos="4699"/>
        </w:tabs>
        <w:spacing w:after="0" w:line="240" w:lineRule="auto"/>
        <w:ind w:firstLine="720"/>
        <w:jc w:val="both"/>
        <w:rPr>
          <w:rFonts w:ascii="Times New Roman" w:eastAsia="Times New Roman" w:hAnsi="Times New Roman" w:cs="Times New Roman"/>
          <w:sz w:val="28"/>
          <w:szCs w:val="28"/>
        </w:rPr>
      </w:pPr>
      <w:r w:rsidRPr="00776D94">
        <w:rPr>
          <w:rFonts w:ascii="Times New Roman" w:eastAsia="Times New Roman" w:hAnsi="Times New Roman" w:cs="Times New Roman"/>
          <w:color w:val="000000"/>
          <w:sz w:val="28"/>
          <w:szCs w:val="28"/>
        </w:rPr>
        <w:t xml:space="preserve">2. Проект решения Совета депутатов о внесении изменений и дополнений в Устав муниципального образования подлежит официальному </w:t>
      </w:r>
      <w:r w:rsidRPr="00776D94">
        <w:rPr>
          <w:rFonts w:ascii="Times New Roman" w:eastAsia="Times New Roman" w:hAnsi="Times New Roman" w:cs="Times New Roman"/>
          <w:color w:val="000000"/>
          <w:sz w:val="28"/>
          <w:szCs w:val="28"/>
        </w:rPr>
        <w:lastRenderedPageBreak/>
        <w:t>обнародованию (размещению на информационных стендах Совета депутатов и администрации муниципального образования Васильевский  сельсовет).</w:t>
      </w:r>
    </w:p>
    <w:p w:rsidR="00F164BC" w:rsidRPr="00776D94" w:rsidRDefault="00F164BC" w:rsidP="00F164BC">
      <w:pPr>
        <w:shd w:val="clear" w:color="auto" w:fill="FFFFFF"/>
        <w:tabs>
          <w:tab w:val="left" w:leader="underscore" w:pos="1723"/>
          <w:tab w:val="left" w:leader="underscore" w:pos="4632"/>
        </w:tabs>
        <w:spacing w:after="0" w:line="240" w:lineRule="auto"/>
        <w:ind w:firstLine="720"/>
        <w:jc w:val="both"/>
        <w:rPr>
          <w:rFonts w:ascii="Times New Roman" w:eastAsia="Times New Roman" w:hAnsi="Times New Roman" w:cs="Times New Roman"/>
          <w:color w:val="000000"/>
          <w:sz w:val="28"/>
          <w:szCs w:val="28"/>
        </w:rPr>
      </w:pPr>
      <w:r w:rsidRPr="00776D94">
        <w:rPr>
          <w:rFonts w:ascii="Times New Roman" w:eastAsia="Times New Roman" w:hAnsi="Times New Roman" w:cs="Times New Roman"/>
          <w:color w:val="000000"/>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F164BC" w:rsidRPr="00776D94" w:rsidRDefault="00F164BC" w:rsidP="00F164BC">
      <w:pPr>
        <w:shd w:val="clear" w:color="auto" w:fill="FFFFFF"/>
        <w:tabs>
          <w:tab w:val="left" w:leader="underscore" w:pos="1723"/>
          <w:tab w:val="left" w:leader="underscore" w:pos="4632"/>
        </w:tabs>
        <w:spacing w:after="0" w:line="240" w:lineRule="auto"/>
        <w:ind w:firstLine="720"/>
        <w:jc w:val="both"/>
        <w:rPr>
          <w:rFonts w:ascii="Times New Roman" w:eastAsia="Times New Roman" w:hAnsi="Times New Roman" w:cs="Times New Roman"/>
          <w:sz w:val="28"/>
          <w:szCs w:val="28"/>
        </w:rPr>
      </w:pPr>
      <w:r w:rsidRPr="00776D94">
        <w:rPr>
          <w:rFonts w:ascii="Times New Roman" w:eastAsia="Times New Roman" w:hAnsi="Times New Roman" w:cs="Times New Roman"/>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F164BC" w:rsidRPr="00776D94" w:rsidRDefault="00F164BC" w:rsidP="00F164BC">
      <w:pPr>
        <w:shd w:val="clear" w:color="auto" w:fill="FFFFFF"/>
        <w:tabs>
          <w:tab w:val="left" w:pos="562"/>
          <w:tab w:val="left" w:leader="underscore" w:pos="2654"/>
        </w:tabs>
        <w:spacing w:after="0" w:line="240" w:lineRule="auto"/>
        <w:ind w:firstLine="720"/>
        <w:jc w:val="both"/>
        <w:rPr>
          <w:rFonts w:ascii="Times New Roman" w:eastAsia="Times New Roman" w:hAnsi="Times New Roman" w:cs="Times New Roman"/>
          <w:sz w:val="28"/>
          <w:szCs w:val="28"/>
        </w:rPr>
      </w:pPr>
      <w:r w:rsidRPr="00776D94">
        <w:rPr>
          <w:rFonts w:ascii="Times New Roman" w:eastAsia="Times New Roman" w:hAnsi="Times New Roman" w:cs="Times New Roman"/>
          <w:color w:val="000000"/>
          <w:sz w:val="28"/>
          <w:szCs w:val="28"/>
        </w:rPr>
        <w:t xml:space="preserve">4. Предложения в течение 10 дней со дня официального обнародования проекта направляются в Совет депутатов почтой по адресу: Оренбургская область, </w:t>
      </w:r>
      <w:proofErr w:type="spellStart"/>
      <w:r w:rsidRPr="00776D94">
        <w:rPr>
          <w:rFonts w:ascii="Times New Roman" w:eastAsia="Times New Roman" w:hAnsi="Times New Roman" w:cs="Times New Roman"/>
          <w:color w:val="000000"/>
          <w:sz w:val="28"/>
          <w:szCs w:val="28"/>
        </w:rPr>
        <w:t>Саракташский</w:t>
      </w:r>
      <w:proofErr w:type="spellEnd"/>
      <w:r w:rsidRPr="00776D94">
        <w:rPr>
          <w:rFonts w:ascii="Times New Roman" w:eastAsia="Times New Roman" w:hAnsi="Times New Roman" w:cs="Times New Roman"/>
          <w:color w:val="000000"/>
          <w:sz w:val="28"/>
          <w:szCs w:val="28"/>
        </w:rPr>
        <w:t xml:space="preserve"> район, с. </w:t>
      </w:r>
      <w:proofErr w:type="spellStart"/>
      <w:r w:rsidRPr="00776D94">
        <w:rPr>
          <w:rFonts w:ascii="Times New Roman" w:eastAsia="Times New Roman" w:hAnsi="Times New Roman" w:cs="Times New Roman"/>
          <w:color w:val="000000"/>
          <w:sz w:val="28"/>
          <w:szCs w:val="28"/>
        </w:rPr>
        <w:t>Васильевска</w:t>
      </w:r>
      <w:proofErr w:type="spellEnd"/>
      <w:r w:rsidRPr="00776D94">
        <w:rPr>
          <w:rFonts w:ascii="Times New Roman" w:eastAsia="Times New Roman" w:hAnsi="Times New Roman" w:cs="Times New Roman"/>
          <w:color w:val="000000"/>
          <w:sz w:val="28"/>
          <w:szCs w:val="28"/>
        </w:rPr>
        <w:t xml:space="preserve">, ул. Школьная, д. 3, а также электронной почтой </w:t>
      </w:r>
      <w:proofErr w:type="spellStart"/>
      <w:r w:rsidRPr="00776D94">
        <w:rPr>
          <w:rFonts w:ascii="Times New Roman" w:eastAsia="Times New Roman" w:hAnsi="Times New Roman" w:cs="Times New Roman"/>
          <w:color w:val="000000"/>
          <w:sz w:val="28"/>
          <w:szCs w:val="28"/>
          <w:lang w:val="en-US"/>
        </w:rPr>
        <w:t>sar</w:t>
      </w:r>
      <w:proofErr w:type="spellEnd"/>
      <w:r w:rsidRPr="00776D94">
        <w:rPr>
          <w:rFonts w:ascii="Times New Roman" w:eastAsia="Times New Roman" w:hAnsi="Times New Roman" w:cs="Times New Roman"/>
          <w:color w:val="000000"/>
          <w:sz w:val="28"/>
          <w:szCs w:val="28"/>
        </w:rPr>
        <w:t>-</w:t>
      </w:r>
      <w:proofErr w:type="spellStart"/>
      <w:r w:rsidRPr="00776D94">
        <w:rPr>
          <w:rFonts w:ascii="Times New Roman" w:eastAsia="Times New Roman" w:hAnsi="Times New Roman" w:cs="Times New Roman"/>
          <w:color w:val="000000"/>
          <w:sz w:val="28"/>
          <w:szCs w:val="28"/>
          <w:lang w:val="en-US"/>
        </w:rPr>
        <w:t>vasilevskii</w:t>
      </w:r>
      <w:proofErr w:type="spellEnd"/>
      <w:r w:rsidRPr="00776D94">
        <w:rPr>
          <w:rFonts w:ascii="Times New Roman" w:eastAsia="Times New Roman" w:hAnsi="Times New Roman" w:cs="Times New Roman"/>
          <w:color w:val="000000"/>
          <w:sz w:val="28"/>
          <w:szCs w:val="28"/>
        </w:rPr>
        <w:t>@</w:t>
      </w:r>
      <w:proofErr w:type="spellStart"/>
      <w:r w:rsidRPr="00776D94">
        <w:rPr>
          <w:rFonts w:ascii="Times New Roman" w:eastAsia="Times New Roman" w:hAnsi="Times New Roman" w:cs="Times New Roman"/>
          <w:color w:val="000000"/>
          <w:sz w:val="28"/>
          <w:szCs w:val="28"/>
          <w:lang w:val="en-US"/>
        </w:rPr>
        <w:t>yandex</w:t>
      </w:r>
      <w:proofErr w:type="spellEnd"/>
      <w:r w:rsidRPr="00776D94">
        <w:rPr>
          <w:rFonts w:ascii="Times New Roman" w:eastAsia="Times New Roman" w:hAnsi="Times New Roman" w:cs="Times New Roman"/>
          <w:color w:val="000000"/>
          <w:sz w:val="28"/>
          <w:szCs w:val="28"/>
        </w:rPr>
        <w:t>/</w:t>
      </w:r>
      <w:proofErr w:type="spellStart"/>
      <w:r w:rsidRPr="00776D94">
        <w:rPr>
          <w:rFonts w:ascii="Times New Roman" w:eastAsia="Times New Roman" w:hAnsi="Times New Roman" w:cs="Times New Roman"/>
          <w:color w:val="000000"/>
          <w:sz w:val="28"/>
          <w:szCs w:val="28"/>
          <w:lang w:val="en-US"/>
        </w:rPr>
        <w:t>ru</w:t>
      </w:r>
      <w:proofErr w:type="spellEnd"/>
      <w:r w:rsidRPr="00776D94">
        <w:rPr>
          <w:rFonts w:ascii="Times New Roman" w:eastAsia="Times New Roman" w:hAnsi="Times New Roman" w:cs="Times New Roman"/>
          <w:color w:val="000000"/>
          <w:sz w:val="28"/>
          <w:szCs w:val="28"/>
        </w:rPr>
        <w:t xml:space="preserve"> </w:t>
      </w:r>
      <w:r w:rsidRPr="00776D94">
        <w:rPr>
          <w:rFonts w:ascii="Times New Roman" w:eastAsia="Times New Roman" w:hAnsi="Times New Roman" w:cs="Times New Roman"/>
          <w:sz w:val="28"/>
          <w:szCs w:val="28"/>
        </w:rPr>
        <w:t>либо непосредственно передаются от заявителей в Совет депутатов муниципального</w:t>
      </w:r>
      <w:r w:rsidRPr="00776D94">
        <w:rPr>
          <w:rFonts w:ascii="Times New Roman" w:eastAsia="Times New Roman" w:hAnsi="Times New Roman" w:cs="Times New Roman"/>
          <w:color w:val="000000"/>
          <w:sz w:val="28"/>
          <w:szCs w:val="28"/>
        </w:rPr>
        <w:t xml:space="preserve"> образования либо непосредственно передаются от заявителей в Совет депутатов муниципального образования Васильевский сельсовет.</w:t>
      </w:r>
    </w:p>
    <w:p w:rsidR="00F164BC" w:rsidRPr="00776D94" w:rsidRDefault="00F164BC" w:rsidP="00F164BC">
      <w:pPr>
        <w:shd w:val="clear" w:color="auto" w:fill="FFFFFF"/>
        <w:tabs>
          <w:tab w:val="left" w:leader="underscore" w:pos="5150"/>
        </w:tabs>
        <w:spacing w:after="0" w:line="240" w:lineRule="auto"/>
        <w:ind w:firstLine="720"/>
        <w:jc w:val="both"/>
        <w:rPr>
          <w:rFonts w:ascii="Times New Roman" w:eastAsia="Times New Roman" w:hAnsi="Times New Roman" w:cs="Times New Roman"/>
          <w:sz w:val="28"/>
          <w:szCs w:val="28"/>
        </w:rPr>
      </w:pPr>
      <w:r w:rsidRPr="00776D94">
        <w:rPr>
          <w:rFonts w:ascii="Times New Roman" w:eastAsia="Times New Roman" w:hAnsi="Times New Roman" w:cs="Times New Roman"/>
          <w:color w:val="000000"/>
          <w:sz w:val="28"/>
          <w:szCs w:val="28"/>
        </w:rPr>
        <w:t xml:space="preserve">5. Предложения, поступившие депутату Совета депутатов от избирателей </w:t>
      </w:r>
      <w:proofErr w:type="gramStart"/>
      <w:r w:rsidRPr="00776D94">
        <w:rPr>
          <w:rFonts w:ascii="Times New Roman" w:eastAsia="Times New Roman" w:hAnsi="Times New Roman" w:cs="Times New Roman"/>
          <w:color w:val="000000"/>
          <w:sz w:val="28"/>
          <w:szCs w:val="28"/>
        </w:rPr>
        <w:t>передаются  депутатом</w:t>
      </w:r>
      <w:proofErr w:type="gramEnd"/>
      <w:r w:rsidRPr="00776D94">
        <w:rPr>
          <w:rFonts w:ascii="Times New Roman" w:eastAsia="Times New Roman" w:hAnsi="Times New Roman" w:cs="Times New Roman"/>
          <w:color w:val="000000"/>
          <w:sz w:val="28"/>
          <w:szCs w:val="28"/>
        </w:rPr>
        <w:t xml:space="preserve">  в  аппарат Совета депутатов непосредственно  или  с сопроводительным письмом, направленным почтой (в электронном виде).</w:t>
      </w:r>
    </w:p>
    <w:p w:rsidR="00F164BC" w:rsidRPr="00776D94" w:rsidRDefault="00F164BC" w:rsidP="00F164BC">
      <w:pPr>
        <w:shd w:val="clear" w:color="auto" w:fill="FFFFFF"/>
        <w:tabs>
          <w:tab w:val="left" w:pos="547"/>
          <w:tab w:val="left" w:leader="underscore" w:pos="4339"/>
        </w:tabs>
        <w:spacing w:after="0" w:line="240" w:lineRule="auto"/>
        <w:ind w:firstLine="720"/>
        <w:jc w:val="both"/>
        <w:rPr>
          <w:rFonts w:ascii="Times New Roman" w:eastAsia="Times New Roman" w:hAnsi="Times New Roman" w:cs="Times New Roman"/>
          <w:sz w:val="28"/>
          <w:szCs w:val="28"/>
        </w:rPr>
      </w:pPr>
      <w:r w:rsidRPr="00776D94">
        <w:rPr>
          <w:rFonts w:ascii="Times New Roman" w:eastAsia="Times New Roman" w:hAnsi="Times New Roman" w:cs="Times New Roman"/>
          <w:color w:val="000000"/>
          <w:sz w:val="28"/>
          <w:szCs w:val="28"/>
        </w:rPr>
        <w:t>6. Предложения, поступившие в Совет депутатов, регистрируются в день поступления и передаются в постоянную депутатскую комиссию Совета депутатов Васильевского сельсовета для рассмотрения.</w:t>
      </w:r>
    </w:p>
    <w:p w:rsidR="00F164BC" w:rsidRPr="00776D94" w:rsidRDefault="00F164BC" w:rsidP="00F164BC">
      <w:pPr>
        <w:shd w:val="clear" w:color="auto" w:fill="FFFFFF"/>
        <w:tabs>
          <w:tab w:val="left" w:pos="547"/>
          <w:tab w:val="left" w:leader="underscore" w:pos="3240"/>
          <w:tab w:val="left" w:leader="underscore" w:pos="4810"/>
        </w:tabs>
        <w:spacing w:after="0" w:line="240" w:lineRule="auto"/>
        <w:ind w:firstLine="720"/>
        <w:jc w:val="both"/>
        <w:rPr>
          <w:rFonts w:ascii="Times New Roman" w:eastAsia="Times New Roman" w:hAnsi="Times New Roman" w:cs="Times New Roman"/>
          <w:color w:val="000000"/>
          <w:sz w:val="28"/>
          <w:szCs w:val="28"/>
        </w:rPr>
      </w:pPr>
      <w:r w:rsidRPr="00776D94">
        <w:rPr>
          <w:rFonts w:ascii="Times New Roman" w:eastAsia="Times New Roman" w:hAnsi="Times New Roman" w:cs="Times New Roman"/>
          <w:color w:val="000000"/>
          <w:sz w:val="28"/>
          <w:szCs w:val="28"/>
        </w:rPr>
        <w:t>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776D94">
        <w:rPr>
          <w:rFonts w:ascii="Times New Roman" w:eastAsia="Times New Roman" w:hAnsi="Times New Roman" w:cs="Times New Roman"/>
          <w:color w:val="000000"/>
          <w:sz w:val="28"/>
          <w:szCs w:val="28"/>
        </w:rPr>
        <w:tab/>
        <w:t xml:space="preserve">о внесении изменений </w:t>
      </w:r>
      <w:proofErr w:type="gramStart"/>
      <w:r w:rsidRPr="00776D94">
        <w:rPr>
          <w:rFonts w:ascii="Times New Roman" w:eastAsia="Times New Roman" w:hAnsi="Times New Roman" w:cs="Times New Roman"/>
          <w:color w:val="000000"/>
          <w:sz w:val="28"/>
          <w:szCs w:val="28"/>
        </w:rPr>
        <w:t>и  дополнений</w:t>
      </w:r>
      <w:proofErr w:type="gramEnd"/>
      <w:r w:rsidRPr="00776D94">
        <w:rPr>
          <w:rFonts w:ascii="Times New Roman" w:eastAsia="Times New Roman" w:hAnsi="Times New Roman" w:cs="Times New Roman"/>
          <w:color w:val="000000"/>
          <w:sz w:val="28"/>
          <w:szCs w:val="28"/>
        </w:rPr>
        <w:t xml:space="preserve"> в Устав муниципального образования.</w:t>
      </w:r>
    </w:p>
    <w:p w:rsidR="00F164BC" w:rsidRPr="00776D94" w:rsidRDefault="00F164BC" w:rsidP="00F164BC">
      <w:pPr>
        <w:shd w:val="clear" w:color="auto" w:fill="FFFFFF"/>
        <w:tabs>
          <w:tab w:val="left" w:leader="underscore" w:pos="3350"/>
          <w:tab w:val="left" w:leader="underscore" w:pos="4968"/>
        </w:tabs>
        <w:spacing w:after="0" w:line="240" w:lineRule="auto"/>
        <w:ind w:firstLine="720"/>
        <w:jc w:val="both"/>
        <w:rPr>
          <w:rFonts w:ascii="Times New Roman" w:eastAsia="Times New Roman" w:hAnsi="Times New Roman" w:cs="Times New Roman"/>
          <w:sz w:val="28"/>
          <w:szCs w:val="28"/>
        </w:rPr>
      </w:pPr>
      <w:r w:rsidRPr="00776D94">
        <w:rPr>
          <w:rFonts w:ascii="Times New Roman" w:eastAsia="Times New Roman" w:hAnsi="Times New Roman" w:cs="Times New Roman"/>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after="0" w:line="240" w:lineRule="auto"/>
        <w:ind w:firstLine="5387"/>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Приложение №1</w:t>
      </w:r>
    </w:p>
    <w:p w:rsidR="00F164BC" w:rsidRPr="00776D94" w:rsidRDefault="00F164BC" w:rsidP="00F164BC">
      <w:pPr>
        <w:spacing w:after="0" w:line="240" w:lineRule="auto"/>
        <w:ind w:left="5387"/>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к порядку учета предложений и участия граждан в обсуждении проекта изменений и дополнений в  Устав муниципального образования  Васильевский 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w:t>
      </w:r>
    </w:p>
    <w:p w:rsidR="00F164BC" w:rsidRPr="00776D94" w:rsidRDefault="00F164BC" w:rsidP="00F164BC">
      <w:pPr>
        <w:spacing w:after="0" w:line="240" w:lineRule="auto"/>
        <w:jc w:val="right"/>
        <w:rPr>
          <w:rFonts w:ascii="Times New Roman" w:eastAsia="Times New Roman" w:hAnsi="Times New Roman" w:cs="Times New Roman"/>
          <w:sz w:val="28"/>
          <w:szCs w:val="28"/>
        </w:rPr>
      </w:pPr>
    </w:p>
    <w:p w:rsidR="00F164BC" w:rsidRPr="00776D94" w:rsidRDefault="00F164BC" w:rsidP="00F164BC">
      <w:pPr>
        <w:spacing w:before="120" w:after="12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Форма учета предложений граждан по проекту решения о внесении изменений и дополнений в  Устав муниципального образования Васильевский  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spacing w:before="120" w:after="120" w:line="240" w:lineRule="auto"/>
        <w:jc w:val="center"/>
        <w:rPr>
          <w:rFonts w:ascii="Times New Roman" w:eastAsia="Times New Roman" w:hAnsi="Times New Roman" w:cs="Times New Roman"/>
          <w:sz w:val="28"/>
          <w:szCs w:val="28"/>
        </w:rPr>
      </w:pPr>
    </w:p>
    <w:tbl>
      <w:tblPr>
        <w:tblW w:w="105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76"/>
        <w:gridCol w:w="1215"/>
        <w:gridCol w:w="1362"/>
        <w:gridCol w:w="1276"/>
        <w:gridCol w:w="1251"/>
        <w:gridCol w:w="1380"/>
        <w:gridCol w:w="1535"/>
      </w:tblGrid>
      <w:tr w:rsidR="00F164BC" w:rsidRPr="00776D94" w:rsidTr="00046674">
        <w:tc>
          <w:tcPr>
            <w:tcW w:w="851"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 п/п</w:t>
            </w:r>
          </w:p>
        </w:tc>
        <w:tc>
          <w:tcPr>
            <w:tcW w:w="1676"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инициатор внесения предложения</w:t>
            </w:r>
          </w:p>
        </w:tc>
        <w:tc>
          <w:tcPr>
            <w:tcW w:w="1215"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дата внесения</w:t>
            </w:r>
          </w:p>
        </w:tc>
        <w:tc>
          <w:tcPr>
            <w:tcW w:w="1362"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глава, статья, часть, пункт, абзац</w:t>
            </w:r>
          </w:p>
        </w:tc>
        <w:tc>
          <w:tcPr>
            <w:tcW w:w="1276"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текст Устава</w:t>
            </w:r>
          </w:p>
        </w:tc>
        <w:tc>
          <w:tcPr>
            <w:tcW w:w="1251"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текст поправки</w:t>
            </w:r>
          </w:p>
        </w:tc>
        <w:tc>
          <w:tcPr>
            <w:tcW w:w="1380"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текст Устава с внесенной поправкой</w:t>
            </w:r>
          </w:p>
        </w:tc>
        <w:tc>
          <w:tcPr>
            <w:tcW w:w="1535"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r w:rsidRPr="00776D94">
              <w:rPr>
                <w:rFonts w:ascii="Times New Roman" w:eastAsia="Times New Roman" w:hAnsi="Times New Roman" w:cs="Times New Roman"/>
                <w:sz w:val="24"/>
                <w:szCs w:val="24"/>
              </w:rPr>
              <w:t xml:space="preserve">примечание </w:t>
            </w:r>
          </w:p>
        </w:tc>
      </w:tr>
      <w:tr w:rsidR="00F164BC" w:rsidRPr="00776D94" w:rsidTr="00046674">
        <w:tc>
          <w:tcPr>
            <w:tcW w:w="851"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p w:rsidR="00F164BC" w:rsidRPr="00776D94" w:rsidRDefault="00F164BC" w:rsidP="00046674">
            <w:pPr>
              <w:spacing w:before="120" w:beforeAutospacing="1" w:after="120" w:afterAutospacing="1" w:line="240" w:lineRule="auto"/>
              <w:jc w:val="both"/>
              <w:rPr>
                <w:rFonts w:ascii="Times New Roman" w:eastAsia="Times New Roman" w:hAnsi="Times New Roman" w:cs="Times New Roman"/>
                <w:sz w:val="24"/>
                <w:szCs w:val="24"/>
              </w:rPr>
            </w:pPr>
          </w:p>
        </w:tc>
      </w:tr>
    </w:tbl>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right"/>
        <w:rPr>
          <w:rFonts w:ascii="Times New Roman" w:eastAsia="Times New Roman" w:hAnsi="Times New Roman" w:cs="Times New Roman"/>
          <w:sz w:val="28"/>
          <w:szCs w:val="28"/>
        </w:rPr>
      </w:pPr>
    </w:p>
    <w:p w:rsidR="00F164BC" w:rsidRPr="00776D94" w:rsidRDefault="00F164BC" w:rsidP="00F164BC">
      <w:pPr>
        <w:spacing w:before="120" w:after="120" w:line="240" w:lineRule="auto"/>
        <w:jc w:val="right"/>
        <w:rPr>
          <w:rFonts w:ascii="Times New Roman" w:eastAsia="Times New Roman" w:hAnsi="Times New Roman" w:cs="Times New Roman"/>
          <w:sz w:val="28"/>
          <w:szCs w:val="28"/>
        </w:rPr>
      </w:pPr>
    </w:p>
    <w:p w:rsidR="00F164BC" w:rsidRPr="00776D94" w:rsidRDefault="00F164BC" w:rsidP="00F164BC">
      <w:pPr>
        <w:spacing w:before="120" w:after="120" w:line="240" w:lineRule="auto"/>
        <w:jc w:val="right"/>
        <w:rPr>
          <w:rFonts w:ascii="Times New Roman" w:eastAsia="Times New Roman" w:hAnsi="Times New Roman" w:cs="Times New Roman"/>
          <w:sz w:val="28"/>
          <w:szCs w:val="28"/>
        </w:rPr>
      </w:pPr>
    </w:p>
    <w:p w:rsidR="00F164BC" w:rsidRPr="00776D94" w:rsidRDefault="00F164BC" w:rsidP="00F164BC">
      <w:pPr>
        <w:spacing w:before="120" w:after="120" w:line="240" w:lineRule="auto"/>
        <w:jc w:val="right"/>
        <w:rPr>
          <w:rFonts w:ascii="Times New Roman" w:eastAsia="Times New Roman" w:hAnsi="Times New Roman" w:cs="Times New Roman"/>
          <w:sz w:val="28"/>
          <w:szCs w:val="28"/>
        </w:rPr>
      </w:pPr>
    </w:p>
    <w:p w:rsidR="00F164BC" w:rsidRPr="00776D94" w:rsidRDefault="00F164BC" w:rsidP="00F164BC">
      <w:pPr>
        <w:spacing w:before="120" w:after="120" w:line="240" w:lineRule="auto"/>
        <w:jc w:val="right"/>
        <w:rPr>
          <w:rFonts w:ascii="Times New Roman" w:eastAsia="Times New Roman" w:hAnsi="Times New Roman" w:cs="Times New Roman"/>
          <w:sz w:val="28"/>
          <w:szCs w:val="28"/>
        </w:rPr>
      </w:pPr>
    </w:p>
    <w:p w:rsidR="00F164BC" w:rsidRPr="00776D94" w:rsidRDefault="00F164BC" w:rsidP="00F164BC">
      <w:pPr>
        <w:spacing w:before="120" w:after="120" w:line="240" w:lineRule="auto"/>
        <w:jc w:val="right"/>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spacing w:after="0" w:line="240" w:lineRule="auto"/>
        <w:rPr>
          <w:rFonts w:ascii="Times New Roman" w:eastAsia="Times New Roman" w:hAnsi="Times New Roman" w:cs="Times New Roman"/>
          <w:sz w:val="28"/>
          <w:szCs w:val="28"/>
        </w:rPr>
      </w:pPr>
    </w:p>
    <w:p w:rsidR="00F164BC" w:rsidRDefault="00F164BC" w:rsidP="00F164BC">
      <w:pPr>
        <w:spacing w:after="0" w:line="240" w:lineRule="auto"/>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8"/>
          <w:szCs w:val="28"/>
        </w:rPr>
      </w:pPr>
    </w:p>
    <w:p w:rsidR="00F164BC" w:rsidRPr="00776D94" w:rsidRDefault="00F164BC" w:rsidP="00F164BC">
      <w:pPr>
        <w:spacing w:after="0" w:line="240" w:lineRule="auto"/>
        <w:jc w:val="right"/>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Приложение №2</w:t>
      </w:r>
    </w:p>
    <w:p w:rsidR="00F164BC" w:rsidRPr="00776D94" w:rsidRDefault="00F164BC" w:rsidP="00F164BC">
      <w:pPr>
        <w:spacing w:after="0" w:line="240" w:lineRule="auto"/>
        <w:ind w:left="5387"/>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к порядку учета предложений и участия граждан в обсуждении проекта изменений и дополнений в  Устав муниципального образования  Васильевский 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 </w:t>
      </w:r>
    </w:p>
    <w:p w:rsidR="00F164BC" w:rsidRPr="00776D94" w:rsidRDefault="00F164BC" w:rsidP="00F164BC">
      <w:pPr>
        <w:spacing w:before="120" w:after="120" w:line="240" w:lineRule="auto"/>
        <w:jc w:val="right"/>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Сведения о гражданине (группе граждан), внесшем (внесших) предложения по проекту  изменений и дополнений в Устав муниципального образования  Васильевский  сельсовет </w:t>
      </w: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2"/>
        <w:gridCol w:w="2267"/>
        <w:gridCol w:w="2276"/>
        <w:gridCol w:w="2116"/>
      </w:tblGrid>
      <w:tr w:rsidR="00F164BC" w:rsidRPr="00776D94" w:rsidTr="00046674">
        <w:tc>
          <w:tcPr>
            <w:tcW w:w="594"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after="120" w:line="240" w:lineRule="auto"/>
              <w:jc w:val="both"/>
              <w:rPr>
                <w:rFonts w:ascii="Times New Roman" w:eastAsia="Times New Roman" w:hAnsi="Times New Roman" w:cs="Times New Roman"/>
                <w:sz w:val="26"/>
                <w:szCs w:val="26"/>
              </w:rPr>
            </w:pPr>
            <w:r w:rsidRPr="00776D94">
              <w:rPr>
                <w:rFonts w:ascii="Times New Roman" w:eastAsia="Times New Roman" w:hAnsi="Times New Roman" w:cs="Times New Roman"/>
                <w:sz w:val="26"/>
                <w:szCs w:val="26"/>
              </w:rPr>
              <w:t>№</w:t>
            </w:r>
          </w:p>
          <w:p w:rsidR="00F164BC" w:rsidRPr="00776D94" w:rsidRDefault="00F164BC" w:rsidP="00046674">
            <w:pPr>
              <w:spacing w:before="120" w:after="120" w:line="240" w:lineRule="auto"/>
              <w:jc w:val="both"/>
              <w:rPr>
                <w:rFonts w:ascii="Times New Roman" w:eastAsia="Times New Roman" w:hAnsi="Times New Roman" w:cs="Times New Roman"/>
                <w:sz w:val="26"/>
                <w:szCs w:val="26"/>
              </w:rPr>
            </w:pPr>
            <w:r w:rsidRPr="00776D94">
              <w:rPr>
                <w:rFonts w:ascii="Times New Roman" w:eastAsia="Times New Roman" w:hAnsi="Times New Roman" w:cs="Times New Roman"/>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after="120" w:line="240" w:lineRule="auto"/>
              <w:jc w:val="both"/>
              <w:rPr>
                <w:rFonts w:ascii="Times New Roman" w:eastAsia="Times New Roman" w:hAnsi="Times New Roman" w:cs="Times New Roman"/>
                <w:sz w:val="26"/>
                <w:szCs w:val="26"/>
              </w:rPr>
            </w:pPr>
            <w:r w:rsidRPr="00776D94">
              <w:rPr>
                <w:rFonts w:ascii="Times New Roman" w:eastAsia="Times New Roman" w:hAnsi="Times New Roman" w:cs="Times New Roman"/>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after="120" w:line="240" w:lineRule="auto"/>
              <w:jc w:val="both"/>
              <w:rPr>
                <w:rFonts w:ascii="Times New Roman" w:eastAsia="Times New Roman" w:hAnsi="Times New Roman" w:cs="Times New Roman"/>
                <w:sz w:val="26"/>
                <w:szCs w:val="26"/>
              </w:rPr>
            </w:pPr>
            <w:r w:rsidRPr="00776D94">
              <w:rPr>
                <w:rFonts w:ascii="Times New Roman" w:eastAsia="Times New Roman" w:hAnsi="Times New Roman" w:cs="Times New Roman"/>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after="120" w:line="240" w:lineRule="auto"/>
              <w:jc w:val="both"/>
              <w:rPr>
                <w:rFonts w:ascii="Times New Roman" w:eastAsia="Times New Roman" w:hAnsi="Times New Roman" w:cs="Times New Roman"/>
                <w:sz w:val="26"/>
                <w:szCs w:val="26"/>
              </w:rPr>
            </w:pPr>
            <w:r w:rsidRPr="00776D94">
              <w:rPr>
                <w:rFonts w:ascii="Times New Roman" w:eastAsia="Times New Roman" w:hAnsi="Times New Roman" w:cs="Times New Roman"/>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F164BC" w:rsidRPr="00776D94" w:rsidRDefault="00F164BC" w:rsidP="00046674">
            <w:pPr>
              <w:spacing w:before="120" w:after="120" w:line="240" w:lineRule="auto"/>
              <w:jc w:val="both"/>
              <w:rPr>
                <w:rFonts w:ascii="Times New Roman" w:eastAsia="Times New Roman" w:hAnsi="Times New Roman" w:cs="Times New Roman"/>
                <w:sz w:val="26"/>
                <w:szCs w:val="26"/>
              </w:rPr>
            </w:pPr>
            <w:r w:rsidRPr="00776D94">
              <w:rPr>
                <w:rFonts w:ascii="Times New Roman" w:eastAsia="Times New Roman" w:hAnsi="Times New Roman" w:cs="Times New Roman"/>
                <w:sz w:val="26"/>
                <w:szCs w:val="26"/>
              </w:rPr>
              <w:t>Место работы (учебы)</w:t>
            </w:r>
          </w:p>
        </w:tc>
      </w:tr>
      <w:tr w:rsidR="00F164BC" w:rsidRPr="00776D94" w:rsidTr="00046674">
        <w:tc>
          <w:tcPr>
            <w:tcW w:w="594"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tc>
        <w:tc>
          <w:tcPr>
            <w:tcW w:w="2633"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tc>
        <w:tc>
          <w:tcPr>
            <w:tcW w:w="2277"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tcPr>
          <w:p w:rsidR="00F164BC" w:rsidRPr="00776D94" w:rsidRDefault="00F164BC" w:rsidP="00046674">
            <w:pPr>
              <w:spacing w:before="120" w:after="120" w:line="240" w:lineRule="auto"/>
              <w:jc w:val="both"/>
              <w:rPr>
                <w:rFonts w:ascii="Times New Roman" w:eastAsia="Times New Roman" w:hAnsi="Times New Roman" w:cs="Times New Roman"/>
                <w:sz w:val="28"/>
                <w:szCs w:val="28"/>
              </w:rPr>
            </w:pPr>
          </w:p>
        </w:tc>
      </w:tr>
    </w:tbl>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Подпись гражданина (граждан) </w:t>
      </w: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tabs>
          <w:tab w:val="left" w:pos="5103"/>
          <w:tab w:val="left" w:pos="5387"/>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Приложение №3</w:t>
      </w:r>
    </w:p>
    <w:p w:rsidR="00F164BC" w:rsidRPr="00776D94" w:rsidRDefault="00F164BC" w:rsidP="00F164BC">
      <w:pPr>
        <w:tabs>
          <w:tab w:val="left" w:pos="5103"/>
          <w:tab w:val="left" w:pos="5670"/>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к решению Совета депутатов</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Васильевского  сельсовета </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proofErr w:type="spellStart"/>
      <w:r w:rsidRPr="00776D94">
        <w:rPr>
          <w:rFonts w:ascii="Times New Roman" w:eastAsia="Times New Roman" w:hAnsi="Times New Roman" w:cs="Times New Roman"/>
          <w:sz w:val="28"/>
          <w:szCs w:val="28"/>
        </w:rPr>
        <w:t>Саракташского</w:t>
      </w:r>
      <w:proofErr w:type="spellEnd"/>
      <w:r w:rsidRPr="00776D94">
        <w:rPr>
          <w:rFonts w:ascii="Times New Roman" w:eastAsia="Times New Roman" w:hAnsi="Times New Roman" w:cs="Times New Roman"/>
          <w:sz w:val="28"/>
          <w:szCs w:val="28"/>
        </w:rPr>
        <w:t xml:space="preserve"> района   Оренбургской области</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w:t>
      </w:r>
      <w:r w:rsidRPr="00776D94">
        <w:rPr>
          <w:rFonts w:ascii="Times New Roman" w:eastAsia="Times New Roman" w:hAnsi="Times New Roman" w:cs="Times New Roman"/>
          <w:sz w:val="28"/>
          <w:szCs w:val="28"/>
        </w:rPr>
        <w:t xml:space="preserve">.09.2022   № </w:t>
      </w:r>
      <w:r>
        <w:rPr>
          <w:rFonts w:ascii="Times New Roman" w:eastAsia="Times New Roman" w:hAnsi="Times New Roman" w:cs="Times New Roman"/>
          <w:sz w:val="28"/>
          <w:szCs w:val="28"/>
        </w:rPr>
        <w:t>82</w:t>
      </w:r>
    </w:p>
    <w:p w:rsidR="00F164BC" w:rsidRPr="00776D94" w:rsidRDefault="00F164BC" w:rsidP="00F164BC">
      <w:pPr>
        <w:tabs>
          <w:tab w:val="left" w:pos="5387"/>
          <w:tab w:val="left" w:pos="5529"/>
        </w:tabs>
        <w:spacing w:after="0" w:line="240" w:lineRule="auto"/>
        <w:ind w:left="5103"/>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before="120" w:after="12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СОСТАВ</w:t>
      </w:r>
    </w:p>
    <w:p w:rsidR="00F164BC" w:rsidRPr="00776D94" w:rsidRDefault="00F164BC" w:rsidP="00F164BC">
      <w:pPr>
        <w:spacing w:before="120" w:after="12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рабочей группы по организации и проведения публичных слушаний</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lastRenderedPageBreak/>
        <w:t>Председатель комисс</w:t>
      </w:r>
      <w:r>
        <w:rPr>
          <w:rFonts w:ascii="Times New Roman" w:eastAsia="Times New Roman" w:hAnsi="Times New Roman" w:cs="Times New Roman"/>
          <w:sz w:val="28"/>
          <w:szCs w:val="28"/>
        </w:rPr>
        <w:t>ии – Адушкина Любовь Петровна, и</w:t>
      </w:r>
      <w:r w:rsidRPr="00776D94">
        <w:rPr>
          <w:rFonts w:ascii="Times New Roman" w:eastAsia="Times New Roman" w:hAnsi="Times New Roman" w:cs="Times New Roman"/>
          <w:sz w:val="28"/>
          <w:szCs w:val="28"/>
        </w:rPr>
        <w:t xml:space="preserve"> о главы муниципального образования  Васильевский сельсовет;</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Члены комиссии:</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Мухина Ольга Владимировна – специалист 1 категории  администрации Васильевского  сельсовета;</w:t>
      </w:r>
    </w:p>
    <w:p w:rsidR="00F164BC" w:rsidRPr="00776D94" w:rsidRDefault="00F164BC" w:rsidP="00F164BC">
      <w:pPr>
        <w:spacing w:after="0" w:line="240" w:lineRule="auto"/>
        <w:ind w:firstLine="709"/>
        <w:jc w:val="both"/>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Клюшникова Анна Андреевна – председатель постоянной комиссии Совета депутатов Васильевского сельсовета по </w:t>
      </w:r>
      <w:r w:rsidRPr="00776D94">
        <w:rPr>
          <w:rFonts w:ascii="Times New Roman" w:eastAsia="Times New Roman" w:hAnsi="Times New Roman" w:cs="Times New Roman"/>
          <w:sz w:val="28"/>
          <w:szCs w:val="28"/>
          <w:shd w:val="clear" w:color="auto" w:fill="FFFFFF"/>
        </w:rPr>
        <w:t>мандатным вопросам.</w:t>
      </w:r>
    </w:p>
    <w:p w:rsidR="00F164BC" w:rsidRPr="00776D94" w:rsidRDefault="00F164BC" w:rsidP="00F164BC">
      <w:pPr>
        <w:spacing w:after="0" w:line="240" w:lineRule="auto"/>
        <w:jc w:val="center"/>
        <w:rPr>
          <w:rFonts w:ascii="Times New Roman" w:eastAsia="Times New Roman" w:hAnsi="Times New Roman" w:cs="Times New Roman"/>
          <w:b/>
          <w:sz w:val="24"/>
          <w:szCs w:val="24"/>
        </w:rPr>
      </w:pPr>
    </w:p>
    <w:p w:rsidR="00F164BC" w:rsidRPr="00776D94" w:rsidRDefault="00F164BC" w:rsidP="00F164BC">
      <w:pPr>
        <w:spacing w:before="120" w:after="120" w:line="240" w:lineRule="auto"/>
        <w:jc w:val="both"/>
        <w:rPr>
          <w:rFonts w:ascii="Times New Roman" w:eastAsia="Times New Roman" w:hAnsi="Times New Roman" w:cs="Times New Roman"/>
          <w:sz w:val="28"/>
          <w:szCs w:val="28"/>
        </w:rPr>
      </w:pPr>
    </w:p>
    <w:p w:rsidR="00F164BC" w:rsidRPr="00776D94" w:rsidRDefault="00F164BC" w:rsidP="00F164BC">
      <w:pPr>
        <w:spacing w:after="0" w:line="240" w:lineRule="auto"/>
        <w:rPr>
          <w:rFonts w:ascii="Times New Roman" w:eastAsia="Times New Roman" w:hAnsi="Times New Roman" w:cs="Times New Roman"/>
          <w:sz w:val="24"/>
          <w:szCs w:val="24"/>
        </w:rPr>
      </w:pPr>
    </w:p>
    <w:p w:rsidR="00F164BC" w:rsidRPr="00776D94" w:rsidRDefault="00F164BC" w:rsidP="00F164BC">
      <w:pPr>
        <w:spacing w:after="0" w:line="240" w:lineRule="auto"/>
        <w:rPr>
          <w:rFonts w:ascii="Times New Roman" w:eastAsia="Times New Roman" w:hAnsi="Times New Roman" w:cs="Times New Roman"/>
          <w:sz w:val="24"/>
          <w:szCs w:val="24"/>
        </w:rPr>
      </w:pPr>
    </w:p>
    <w:p w:rsidR="00F164BC" w:rsidRDefault="00F164BC" w:rsidP="00F164BC">
      <w:pPr>
        <w:ind w:right="-6"/>
        <w:rPr>
          <w:rFonts w:ascii="Times New Roman" w:eastAsia="Times New Roman" w:hAnsi="Times New Roman" w:cs="Times New Roman"/>
          <w:sz w:val="28"/>
          <w:szCs w:val="28"/>
        </w:rPr>
      </w:pPr>
    </w:p>
    <w:p w:rsidR="00F164BC" w:rsidRDefault="00F164BC" w:rsidP="00F164BC">
      <w:pPr>
        <w:ind w:right="-6"/>
        <w:rPr>
          <w:rFonts w:ascii="Times New Roman" w:eastAsia="Times New Roman" w:hAnsi="Times New Roman" w:cs="Times New Roman"/>
          <w:sz w:val="28"/>
          <w:szCs w:val="28"/>
        </w:rPr>
      </w:pPr>
    </w:p>
    <w:p w:rsidR="00F164BC" w:rsidRDefault="00F164BC" w:rsidP="00F164BC">
      <w:pPr>
        <w:ind w:right="-6"/>
        <w:rPr>
          <w:rFonts w:ascii="Times New Roman" w:eastAsia="Times New Roman" w:hAnsi="Times New Roman" w:cs="Times New Roman"/>
          <w:sz w:val="28"/>
          <w:szCs w:val="28"/>
        </w:rPr>
      </w:pPr>
    </w:p>
    <w:p w:rsidR="00F164BC" w:rsidRDefault="00F164BC" w:rsidP="00F164BC">
      <w:pPr>
        <w:ind w:right="-6"/>
        <w:rPr>
          <w:rFonts w:ascii="Times New Roman" w:eastAsia="Times New Roman" w:hAnsi="Times New Roman" w:cs="Times New Roman"/>
          <w:sz w:val="28"/>
          <w:szCs w:val="28"/>
        </w:rPr>
      </w:pPr>
    </w:p>
    <w:p w:rsidR="00F164BC" w:rsidRDefault="00F164BC" w:rsidP="00F164BC">
      <w:pPr>
        <w:ind w:right="-6"/>
        <w:rPr>
          <w:rFonts w:ascii="Times New Roman" w:eastAsia="Times New Roman" w:hAnsi="Times New Roman" w:cs="Times New Roman"/>
          <w:sz w:val="28"/>
          <w:szCs w:val="28"/>
        </w:rPr>
      </w:pPr>
    </w:p>
    <w:p w:rsidR="00F164BC" w:rsidRDefault="00F164BC" w:rsidP="00F164BC">
      <w:pPr>
        <w:ind w:right="-6"/>
        <w:rPr>
          <w:rFonts w:ascii="Times New Roman" w:eastAsia="Times New Roman" w:hAnsi="Times New Roman" w:cs="Times New Roman"/>
          <w:sz w:val="28"/>
          <w:szCs w:val="28"/>
        </w:rPr>
      </w:pPr>
    </w:p>
    <w:p w:rsidR="00A90FC3" w:rsidRDefault="00A90FC3"/>
    <w:sectPr w:rsidR="00A90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BC"/>
    <w:rsid w:val="009F668A"/>
    <w:rsid w:val="00A90FC3"/>
    <w:rsid w:val="00F1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6C8DC-0EBE-4085-AAD5-D3F2E52D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3246</Words>
  <Characters>18503</Characters>
  <Application>Microsoft Office Word</Application>
  <DocSecurity>0</DocSecurity>
  <Lines>154</Lines>
  <Paragraphs>43</Paragraphs>
  <ScaleCrop>false</ScaleCrop>
  <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2022-09-27T06:25:00Z</dcterms:created>
  <dcterms:modified xsi:type="dcterms:W3CDTF">2022-09-27T06:25:00Z</dcterms:modified>
</cp:coreProperties>
</file>